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52" w:rsidRDefault="00071B52" w:rsidP="00071B52">
      <w:pPr>
        <w:rPr>
          <w:rFonts w:ascii="Times New Roman" w:eastAsia="黑体" w:cs="黑体" w:hint="eastAsia"/>
          <w:spacing w:val="0"/>
        </w:rPr>
      </w:pPr>
      <w:r>
        <w:rPr>
          <w:rFonts w:ascii="Times New Roman" w:eastAsia="黑体" w:cs="黑体" w:hint="eastAsia"/>
          <w:spacing w:val="0"/>
        </w:rPr>
        <w:t>附件</w:t>
      </w:r>
      <w:r>
        <w:rPr>
          <w:rFonts w:ascii="Times New Roman" w:eastAsia="黑体" w:cs="黑体" w:hint="eastAsia"/>
          <w:spacing w:val="0"/>
        </w:rPr>
        <w:t>2</w:t>
      </w:r>
    </w:p>
    <w:p w:rsidR="00071B52" w:rsidRDefault="00071B52" w:rsidP="00071B52">
      <w:pPr>
        <w:rPr>
          <w:rFonts w:ascii="Times New Roman" w:eastAsia="黑体" w:cs="黑体" w:hint="eastAsia"/>
          <w:spacing w:val="0"/>
        </w:rPr>
      </w:pPr>
    </w:p>
    <w:p w:rsidR="00071B52" w:rsidRDefault="00071B52" w:rsidP="00071B52">
      <w:pPr>
        <w:jc w:val="center"/>
        <w:rPr>
          <w:rFonts w:ascii="方正小标宋简体" w:eastAsia="方正小标宋简体" w:hAnsi="方正小标宋简体" w:cs="方正小标宋简体"/>
          <w:spacing w:val="0"/>
          <w:sz w:val="44"/>
          <w:szCs w:val="44"/>
        </w:rPr>
      </w:pPr>
      <w:r>
        <w:rPr>
          <w:rFonts w:ascii="方正小标宋简体" w:eastAsia="方正小标宋简体" w:hAnsi="方正小标宋简体" w:cs="方正小标宋简体" w:hint="eastAsia"/>
          <w:spacing w:val="0"/>
          <w:sz w:val="44"/>
          <w:szCs w:val="44"/>
        </w:rPr>
        <w:t>202</w:t>
      </w:r>
      <w:r>
        <w:rPr>
          <w:rFonts w:ascii="方正小标宋简体" w:eastAsia="方正小标宋简体" w:hAnsi="方正小标宋简体" w:cs="方正小标宋简体"/>
          <w:spacing w:val="0"/>
          <w:sz w:val="44"/>
          <w:szCs w:val="44"/>
        </w:rPr>
        <w:t>3年陕西省青少年校园足球联赛</w:t>
      </w:r>
    </w:p>
    <w:p w:rsidR="00071B52" w:rsidRDefault="00071B52" w:rsidP="00071B52">
      <w:pPr>
        <w:jc w:val="center"/>
        <w:rPr>
          <w:rFonts w:eastAsia="方正小标宋简体"/>
          <w:bCs/>
          <w:spacing w:val="0"/>
        </w:rPr>
      </w:pPr>
      <w:r>
        <w:rPr>
          <w:rFonts w:ascii="方正小标宋简体" w:eastAsia="方正小标宋简体" w:hAnsi="方正小标宋简体" w:cs="方正小标宋简体"/>
          <w:spacing w:val="0"/>
          <w:sz w:val="44"/>
          <w:szCs w:val="44"/>
        </w:rPr>
        <w:t>高中（U18）组总决赛竞赛规程</w:t>
      </w:r>
    </w:p>
    <w:p w:rsidR="00071B52" w:rsidRDefault="00071B52" w:rsidP="00071B52">
      <w:pPr>
        <w:rPr>
          <w:rFonts w:ascii="黑体" w:eastAsia="黑体" w:hAnsi="黑体" w:cs="黑体" w:hint="eastAsia"/>
          <w:bCs/>
          <w:spacing w:val="0"/>
        </w:rPr>
      </w:pPr>
    </w:p>
    <w:p w:rsidR="00071B52" w:rsidRDefault="00071B52" w:rsidP="00071B52">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一、主办单位</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陕西省教育厅</w:t>
      </w:r>
      <w:r>
        <w:rPr>
          <w:rFonts w:ascii="Times New Roman" w:eastAsia="仿宋_GB2312" w:hint="eastAsia"/>
          <w:spacing w:val="0"/>
        </w:rPr>
        <w:t xml:space="preserve">   </w:t>
      </w:r>
      <w:r>
        <w:rPr>
          <w:rFonts w:ascii="Times New Roman" w:eastAsia="仿宋_GB2312" w:hint="eastAsia"/>
          <w:spacing w:val="0"/>
        </w:rPr>
        <w:t>陕西省体</w:t>
      </w:r>
      <w:r>
        <w:rPr>
          <w:rFonts w:ascii="Times New Roman" w:eastAsia="仿宋_GB2312"/>
          <w:spacing w:val="0"/>
        </w:rPr>
        <w:t>育局</w:t>
      </w:r>
    </w:p>
    <w:p w:rsidR="00071B52" w:rsidRDefault="00071B52" w:rsidP="00071B52">
      <w:pPr>
        <w:spacing w:line="324" w:lineRule="auto"/>
        <w:ind w:firstLineChars="200" w:firstLine="640"/>
        <w:rPr>
          <w:rFonts w:ascii="Times New Roman" w:eastAsia="黑体" w:cs="黑体"/>
          <w:bCs/>
          <w:spacing w:val="0"/>
        </w:rPr>
      </w:pPr>
      <w:r>
        <w:rPr>
          <w:rFonts w:ascii="Times New Roman" w:eastAsia="黑体" w:cs="黑体" w:hint="eastAsia"/>
          <w:bCs/>
          <w:spacing w:val="0"/>
        </w:rPr>
        <w:t>二、承办单位</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西安市鄠</w:t>
      </w:r>
      <w:proofErr w:type="gramStart"/>
      <w:r>
        <w:rPr>
          <w:rFonts w:ascii="Times New Roman" w:eastAsia="仿宋_GB2312" w:hint="eastAsia"/>
          <w:spacing w:val="0"/>
        </w:rPr>
        <w:t>邑</w:t>
      </w:r>
      <w:proofErr w:type="gramEnd"/>
      <w:r>
        <w:rPr>
          <w:rFonts w:ascii="Times New Roman" w:eastAsia="仿宋_GB2312" w:hint="eastAsia"/>
          <w:spacing w:val="0"/>
        </w:rPr>
        <w:t>区人民政府</w:t>
      </w:r>
      <w:r>
        <w:rPr>
          <w:rFonts w:ascii="Times New Roman" w:eastAsia="仿宋_GB2312" w:hint="eastAsia"/>
          <w:spacing w:val="0"/>
        </w:rPr>
        <w:t xml:space="preserve">     </w:t>
      </w:r>
      <w:r>
        <w:rPr>
          <w:rFonts w:ascii="Times New Roman" w:eastAsia="仿宋_GB2312" w:hint="eastAsia"/>
          <w:spacing w:val="0"/>
        </w:rPr>
        <w:t>陕西省学生体育协会</w:t>
      </w:r>
    </w:p>
    <w:p w:rsidR="00071B52" w:rsidRDefault="00071B52" w:rsidP="00071B52">
      <w:pPr>
        <w:spacing w:line="324" w:lineRule="auto"/>
        <w:ind w:firstLineChars="200" w:firstLine="640"/>
        <w:rPr>
          <w:rFonts w:eastAsia="仿宋_GB2312" w:hint="eastAsia"/>
          <w:spacing w:val="0"/>
        </w:rPr>
      </w:pPr>
      <w:r>
        <w:rPr>
          <w:rFonts w:ascii="Times New Roman" w:eastAsia="仿宋_GB2312" w:hint="eastAsia"/>
          <w:spacing w:val="0"/>
        </w:rPr>
        <w:t>陕西省足球协会</w:t>
      </w:r>
      <w:r>
        <w:rPr>
          <w:rFonts w:ascii="Times New Roman" w:eastAsia="仿宋_GB2312" w:hint="eastAsia"/>
          <w:spacing w:val="0"/>
        </w:rPr>
        <w:t xml:space="preserve">           </w:t>
      </w:r>
      <w:r>
        <w:rPr>
          <w:rFonts w:eastAsia="仿宋_GB2312" w:hint="eastAsia"/>
          <w:spacing w:val="0"/>
        </w:rPr>
        <w:t>西安体育学院</w:t>
      </w:r>
    </w:p>
    <w:p w:rsidR="00071B52" w:rsidRDefault="00071B52" w:rsidP="00071B52">
      <w:pPr>
        <w:spacing w:line="324" w:lineRule="auto"/>
        <w:ind w:firstLineChars="200" w:firstLine="640"/>
        <w:rPr>
          <w:rFonts w:ascii="Times New Roman" w:eastAsia="黑体" w:cs="黑体"/>
          <w:bCs/>
          <w:spacing w:val="0"/>
        </w:rPr>
      </w:pPr>
      <w:r>
        <w:rPr>
          <w:rFonts w:ascii="Times New Roman" w:eastAsia="黑体" w:cs="黑体" w:hint="eastAsia"/>
          <w:bCs/>
          <w:spacing w:val="0"/>
        </w:rPr>
        <w:t>三、</w:t>
      </w:r>
      <w:r>
        <w:rPr>
          <w:rFonts w:ascii="Times New Roman" w:eastAsia="黑体" w:cs="黑体"/>
          <w:bCs/>
          <w:spacing w:val="0"/>
        </w:rPr>
        <w:t>竞赛时间及地点</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2</w:t>
      </w:r>
      <w:r>
        <w:rPr>
          <w:rFonts w:ascii="Times New Roman" w:eastAsia="仿宋_GB2312"/>
          <w:spacing w:val="0"/>
        </w:rPr>
        <w:t>023</w:t>
      </w:r>
      <w:r>
        <w:rPr>
          <w:rFonts w:ascii="Times New Roman" w:eastAsia="仿宋_GB2312" w:hint="eastAsia"/>
          <w:spacing w:val="0"/>
        </w:rPr>
        <w:t>年</w:t>
      </w:r>
      <w:r>
        <w:rPr>
          <w:rFonts w:ascii="Times New Roman" w:eastAsia="仿宋_GB2312" w:hint="eastAsia"/>
          <w:spacing w:val="0"/>
        </w:rPr>
        <w:t>1</w:t>
      </w:r>
      <w:r>
        <w:rPr>
          <w:rFonts w:ascii="Times New Roman" w:eastAsia="仿宋_GB2312"/>
          <w:spacing w:val="0"/>
        </w:rPr>
        <w:t>0</w:t>
      </w:r>
      <w:r>
        <w:rPr>
          <w:rFonts w:ascii="Times New Roman" w:eastAsia="仿宋_GB2312" w:hint="eastAsia"/>
          <w:spacing w:val="0"/>
        </w:rPr>
        <w:t>月</w:t>
      </w:r>
      <w:r>
        <w:rPr>
          <w:rFonts w:ascii="Times New Roman" w:eastAsia="仿宋_GB2312" w:hint="eastAsia"/>
          <w:spacing w:val="0"/>
        </w:rPr>
        <w:t>7</w:t>
      </w:r>
      <w:r>
        <w:rPr>
          <w:rFonts w:ascii="Times New Roman" w:eastAsia="仿宋_GB2312" w:hint="eastAsia"/>
          <w:spacing w:val="0"/>
        </w:rPr>
        <w:t>日</w:t>
      </w:r>
      <w:r>
        <w:rPr>
          <w:rFonts w:ascii="Times New Roman" w:eastAsia="仿宋_GB2312" w:hint="eastAsia"/>
          <w:spacing w:val="0"/>
        </w:rPr>
        <w:t>-1</w:t>
      </w:r>
      <w:r>
        <w:rPr>
          <w:rFonts w:ascii="Times New Roman" w:eastAsia="仿宋_GB2312"/>
          <w:spacing w:val="0"/>
        </w:rPr>
        <w:t>3</w:t>
      </w:r>
      <w:r>
        <w:rPr>
          <w:rFonts w:ascii="Times New Roman" w:eastAsia="仿宋_GB2312" w:hint="eastAsia"/>
          <w:spacing w:val="0"/>
        </w:rPr>
        <w:t>日</w:t>
      </w:r>
    </w:p>
    <w:p w:rsidR="00071B52" w:rsidRDefault="00071B52" w:rsidP="00071B52">
      <w:pPr>
        <w:spacing w:line="324" w:lineRule="auto"/>
        <w:ind w:firstLineChars="200" w:firstLine="640"/>
        <w:rPr>
          <w:rFonts w:ascii="Times New Roman" w:eastAsia="黑体" w:cs="黑体"/>
          <w:bCs/>
          <w:spacing w:val="0"/>
        </w:rPr>
      </w:pPr>
      <w:r>
        <w:rPr>
          <w:rFonts w:ascii="Times New Roman" w:eastAsia="黑体" w:cs="黑体" w:hint="eastAsia"/>
          <w:bCs/>
          <w:spacing w:val="0"/>
        </w:rPr>
        <w:t>四、</w:t>
      </w:r>
      <w:r>
        <w:rPr>
          <w:rFonts w:ascii="Times New Roman" w:eastAsia="黑体" w:cs="黑体"/>
          <w:bCs/>
          <w:spacing w:val="0"/>
        </w:rPr>
        <w:t>参赛单位</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各市（区）</w:t>
      </w:r>
      <w:r>
        <w:rPr>
          <w:rFonts w:ascii="Times New Roman" w:eastAsia="仿宋_GB2312" w:hint="eastAsia"/>
          <w:spacing w:val="0"/>
        </w:rPr>
        <w:t>级校园足球联赛高中组男、女冠军队。按照属地原则，韩城市、神木市、府谷县组队参加所在市级联赛。</w:t>
      </w:r>
    </w:p>
    <w:p w:rsidR="00071B52" w:rsidRDefault="00071B52" w:rsidP="00071B52">
      <w:pPr>
        <w:spacing w:line="324" w:lineRule="auto"/>
        <w:ind w:firstLineChars="200" w:firstLine="640"/>
        <w:rPr>
          <w:rFonts w:ascii="Times New Roman" w:eastAsia="黑体" w:cs="黑体"/>
          <w:bCs/>
          <w:spacing w:val="0"/>
        </w:rPr>
      </w:pPr>
      <w:r>
        <w:rPr>
          <w:rFonts w:ascii="Times New Roman" w:eastAsia="黑体" w:cs="黑体" w:hint="eastAsia"/>
          <w:bCs/>
          <w:spacing w:val="0"/>
        </w:rPr>
        <w:t>五</w:t>
      </w:r>
      <w:r>
        <w:rPr>
          <w:rFonts w:ascii="Times New Roman" w:eastAsia="黑体" w:cs="黑体"/>
          <w:bCs/>
          <w:spacing w:val="0"/>
        </w:rPr>
        <w:t>、竞赛项目及组别</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（一）</w:t>
      </w:r>
      <w:r>
        <w:rPr>
          <w:rFonts w:ascii="Times New Roman" w:eastAsia="仿宋_GB2312"/>
          <w:spacing w:val="0"/>
        </w:rPr>
        <w:t>项目：十一</w:t>
      </w:r>
      <w:proofErr w:type="gramStart"/>
      <w:r>
        <w:rPr>
          <w:rFonts w:ascii="Times New Roman" w:eastAsia="仿宋_GB2312"/>
          <w:spacing w:val="0"/>
        </w:rPr>
        <w:t>人制</w:t>
      </w:r>
      <w:proofErr w:type="gramEnd"/>
      <w:r>
        <w:rPr>
          <w:rFonts w:ascii="Times New Roman" w:eastAsia="仿宋_GB2312"/>
          <w:spacing w:val="0"/>
        </w:rPr>
        <w:t>足球赛。</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（二）</w:t>
      </w:r>
      <w:r>
        <w:rPr>
          <w:rFonts w:ascii="Times New Roman" w:eastAsia="仿宋_GB2312"/>
          <w:spacing w:val="0"/>
        </w:rPr>
        <w:t>组别：男子组、女子组</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黑体" w:cs="黑体"/>
          <w:bCs/>
          <w:spacing w:val="0"/>
        </w:rPr>
      </w:pPr>
      <w:r>
        <w:rPr>
          <w:rFonts w:ascii="Times New Roman" w:eastAsia="黑体" w:cs="黑体" w:hint="eastAsia"/>
          <w:bCs/>
          <w:spacing w:val="0"/>
        </w:rPr>
        <w:t>六、参赛要求</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spacing w:val="0"/>
        </w:rPr>
        <w:t>（一）</w:t>
      </w:r>
      <w:r>
        <w:rPr>
          <w:rFonts w:ascii="Times New Roman" w:eastAsia="仿宋_GB2312" w:hint="eastAsia"/>
          <w:spacing w:val="0"/>
        </w:rPr>
        <w:t>须以</w:t>
      </w:r>
      <w:r>
        <w:rPr>
          <w:rFonts w:ascii="Times New Roman" w:eastAsia="仿宋_GB2312"/>
          <w:spacing w:val="0"/>
        </w:rPr>
        <w:t>市</w:t>
      </w:r>
      <w:r>
        <w:rPr>
          <w:rFonts w:ascii="Times New Roman" w:eastAsia="仿宋_GB2312" w:hint="eastAsia"/>
          <w:spacing w:val="0"/>
        </w:rPr>
        <w:t>（区）为单位参赛，参赛队员</w:t>
      </w:r>
      <w:r>
        <w:rPr>
          <w:rFonts w:ascii="Times New Roman" w:eastAsia="仿宋_GB2312"/>
          <w:spacing w:val="0"/>
        </w:rPr>
        <w:t>须拥有所代表学校学籍</w:t>
      </w:r>
      <w:r>
        <w:rPr>
          <w:rFonts w:ascii="Times New Roman" w:eastAsia="仿宋_GB2312" w:hint="eastAsia"/>
          <w:spacing w:val="0"/>
        </w:rPr>
        <w:t>，</w:t>
      </w:r>
      <w:r>
        <w:rPr>
          <w:rFonts w:ascii="Times New Roman" w:eastAsia="仿宋_GB2312"/>
          <w:spacing w:val="0"/>
        </w:rPr>
        <w:t>且</w:t>
      </w:r>
      <w:r>
        <w:rPr>
          <w:rFonts w:ascii="Times New Roman" w:eastAsia="仿宋_GB2312" w:hint="eastAsia"/>
          <w:spacing w:val="0"/>
        </w:rPr>
        <w:t>每单位参赛队</w:t>
      </w:r>
      <w:r>
        <w:rPr>
          <w:rFonts w:ascii="Times New Roman" w:eastAsia="仿宋_GB2312"/>
          <w:spacing w:val="0"/>
        </w:rPr>
        <w:t>所有运动员必须来自同一所学校</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（二）参赛运动员须是</w:t>
      </w:r>
      <w:r>
        <w:rPr>
          <w:rFonts w:ascii="Times New Roman" w:eastAsia="仿宋_GB2312"/>
          <w:spacing w:val="0"/>
        </w:rPr>
        <w:t>2005</w:t>
      </w:r>
      <w:r>
        <w:rPr>
          <w:rFonts w:ascii="Times New Roman" w:eastAsia="仿宋_GB2312"/>
          <w:spacing w:val="0"/>
        </w:rPr>
        <w:t>年</w:t>
      </w:r>
      <w:r>
        <w:rPr>
          <w:rFonts w:ascii="Times New Roman" w:eastAsia="仿宋_GB2312"/>
          <w:spacing w:val="0"/>
        </w:rPr>
        <w:t>9</w:t>
      </w:r>
      <w:r>
        <w:rPr>
          <w:rFonts w:ascii="Times New Roman" w:eastAsia="仿宋_GB2312"/>
          <w:spacing w:val="0"/>
        </w:rPr>
        <w:t>月</w:t>
      </w:r>
      <w:r>
        <w:rPr>
          <w:rFonts w:ascii="Times New Roman" w:eastAsia="仿宋_GB2312"/>
          <w:spacing w:val="0"/>
        </w:rPr>
        <w:t>1</w:t>
      </w:r>
      <w:r>
        <w:rPr>
          <w:rFonts w:ascii="Times New Roman" w:eastAsia="仿宋_GB2312"/>
          <w:spacing w:val="0"/>
        </w:rPr>
        <w:t>日以后出生，</w:t>
      </w:r>
      <w:r>
        <w:rPr>
          <w:rFonts w:ascii="Times New Roman" w:eastAsia="仿宋_GB2312" w:hint="eastAsia"/>
          <w:spacing w:val="0"/>
        </w:rPr>
        <w:t>且具有陕西省学籍的高中阶段在校、在籍、</w:t>
      </w:r>
      <w:r>
        <w:rPr>
          <w:rFonts w:ascii="Times New Roman" w:eastAsia="仿宋_GB2312"/>
          <w:spacing w:val="0"/>
        </w:rPr>
        <w:t>在读</w:t>
      </w:r>
      <w:r>
        <w:rPr>
          <w:rFonts w:ascii="Times New Roman" w:eastAsia="仿宋_GB2312" w:hint="eastAsia"/>
          <w:spacing w:val="0"/>
        </w:rPr>
        <w:t>学生。</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（三）参赛运动员须经所在县</w:t>
      </w:r>
      <w:r>
        <w:rPr>
          <w:rFonts w:ascii="Times New Roman" w:eastAsia="仿宋_GB2312" w:hint="eastAsia"/>
          <w:spacing w:val="0"/>
        </w:rPr>
        <w:t>（区）</w:t>
      </w:r>
      <w:r>
        <w:rPr>
          <w:rFonts w:ascii="Times New Roman" w:eastAsia="仿宋_GB2312"/>
          <w:spacing w:val="0"/>
        </w:rPr>
        <w:t>或县级以上医院</w:t>
      </w:r>
      <w:r>
        <w:rPr>
          <w:rFonts w:ascii="Times New Roman" w:eastAsia="仿宋_GB2312" w:hint="eastAsia"/>
          <w:spacing w:val="0"/>
        </w:rPr>
        <w:t>体检证</w:t>
      </w:r>
      <w:r>
        <w:rPr>
          <w:rFonts w:ascii="Times New Roman" w:eastAsia="仿宋_GB2312" w:hint="eastAsia"/>
          <w:spacing w:val="0"/>
        </w:rPr>
        <w:lastRenderedPageBreak/>
        <w:t>明</w:t>
      </w:r>
      <w:r>
        <w:rPr>
          <w:rFonts w:ascii="Times New Roman" w:eastAsia="仿宋_GB2312"/>
          <w:spacing w:val="0"/>
        </w:rPr>
        <w:t>并适宜参加此项赛事者</w:t>
      </w:r>
      <w:r>
        <w:rPr>
          <w:rFonts w:ascii="Times New Roman" w:eastAsia="仿宋_GB2312" w:hint="eastAsia"/>
          <w:spacing w:val="0"/>
        </w:rPr>
        <w:t>；</w:t>
      </w:r>
      <w:r>
        <w:rPr>
          <w:rFonts w:ascii="Times New Roman" w:eastAsia="仿宋_GB2312"/>
          <w:spacing w:val="0"/>
        </w:rPr>
        <w:t>所有参赛教练员、运动员须购买《人身意外保险》（含往返比赛场地途中及比赛期间）</w:t>
      </w:r>
      <w:r>
        <w:rPr>
          <w:rFonts w:ascii="Times New Roman" w:eastAsia="仿宋_GB2312" w:hint="eastAsia"/>
          <w:spacing w:val="0"/>
        </w:rPr>
        <w:t>，</w:t>
      </w:r>
      <w:r>
        <w:rPr>
          <w:rFonts w:ascii="Times New Roman" w:eastAsia="仿宋_GB2312"/>
          <w:spacing w:val="0"/>
        </w:rPr>
        <w:t>未办理不予参赛。</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（四）凡</w:t>
      </w:r>
      <w:r>
        <w:rPr>
          <w:rFonts w:ascii="Times New Roman" w:eastAsia="仿宋_GB2312" w:hint="eastAsia"/>
          <w:spacing w:val="0"/>
        </w:rPr>
        <w:t>曾</w:t>
      </w:r>
      <w:r>
        <w:rPr>
          <w:rFonts w:ascii="Times New Roman" w:eastAsia="仿宋_GB2312"/>
          <w:spacing w:val="0"/>
        </w:rPr>
        <w:t>参加中国足球协会举办的各级竞技系列比赛运动员（以上秩序</w:t>
      </w:r>
      <w:proofErr w:type="gramStart"/>
      <w:r>
        <w:rPr>
          <w:rFonts w:ascii="Times New Roman" w:eastAsia="仿宋_GB2312"/>
          <w:spacing w:val="0"/>
        </w:rPr>
        <w:t>册</w:t>
      </w:r>
      <w:proofErr w:type="gramEnd"/>
      <w:r>
        <w:rPr>
          <w:rFonts w:ascii="Times New Roman" w:eastAsia="仿宋_GB2312"/>
          <w:spacing w:val="0"/>
        </w:rPr>
        <w:t>名单为准），退出一年后（以在中国中学生体育协会备案日期开始计算）可以报名参加联赛（以学生所在学校名义参赛并在中国中学生体育协会备案审核通过者不受此限制）。参赛队伍中，参加过限定赛事球员报名不超过</w:t>
      </w:r>
      <w:r>
        <w:rPr>
          <w:rFonts w:ascii="Times New Roman" w:eastAsia="仿宋_GB2312" w:hint="eastAsia"/>
          <w:spacing w:val="0"/>
        </w:rPr>
        <w:t>5</w:t>
      </w:r>
      <w:r>
        <w:rPr>
          <w:rFonts w:ascii="Times New Roman" w:eastAsia="仿宋_GB2312"/>
          <w:spacing w:val="0"/>
        </w:rPr>
        <w:t>人</w:t>
      </w:r>
      <w:r>
        <w:rPr>
          <w:rFonts w:ascii="Times New Roman" w:eastAsia="仿宋_GB2312" w:hint="eastAsia"/>
          <w:spacing w:val="0"/>
        </w:rPr>
        <w:t>，但</w:t>
      </w:r>
      <w:r>
        <w:rPr>
          <w:rFonts w:ascii="Times New Roman" w:eastAsia="仿宋_GB2312"/>
          <w:spacing w:val="0"/>
        </w:rPr>
        <w:t>上场</w:t>
      </w:r>
      <w:r>
        <w:rPr>
          <w:rFonts w:ascii="Times New Roman" w:eastAsia="仿宋_GB2312" w:hint="eastAsia"/>
          <w:spacing w:val="0"/>
        </w:rPr>
        <w:t>不能</w:t>
      </w:r>
      <w:r>
        <w:rPr>
          <w:rFonts w:ascii="Times New Roman" w:eastAsia="仿宋_GB2312"/>
          <w:spacing w:val="0"/>
        </w:rPr>
        <w:t>超过</w:t>
      </w:r>
      <w:r>
        <w:rPr>
          <w:rFonts w:ascii="Times New Roman" w:eastAsia="仿宋_GB2312"/>
          <w:spacing w:val="0"/>
        </w:rPr>
        <w:t>3</w:t>
      </w:r>
      <w:r>
        <w:rPr>
          <w:rFonts w:ascii="Times New Roman" w:eastAsia="仿宋_GB2312"/>
          <w:spacing w:val="0"/>
        </w:rPr>
        <w:t>人，且这些球员名单须在报名表中标注</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（五）参赛运动员限参加联赛累计满三届（以联赛秩序</w:t>
      </w:r>
      <w:proofErr w:type="gramStart"/>
      <w:r>
        <w:rPr>
          <w:rFonts w:ascii="Times New Roman" w:eastAsia="仿宋_GB2312"/>
          <w:spacing w:val="0"/>
        </w:rPr>
        <w:t>册</w:t>
      </w:r>
      <w:proofErr w:type="gramEnd"/>
      <w:r>
        <w:rPr>
          <w:rFonts w:ascii="Times New Roman" w:eastAsia="仿宋_GB2312"/>
          <w:spacing w:val="0"/>
        </w:rPr>
        <w:t>名单为准）。</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spacing w:val="0"/>
        </w:rPr>
        <w:t>（六）限制性赛事</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1</w:t>
      </w:r>
      <w:r>
        <w:rPr>
          <w:rFonts w:ascii="Times New Roman" w:eastAsia="仿宋_GB2312"/>
          <w:spacing w:val="0"/>
        </w:rPr>
        <w:t>．男子</w:t>
      </w:r>
      <w:r>
        <w:rPr>
          <w:rFonts w:ascii="Times New Roman" w:eastAsia="仿宋_GB2312" w:hint="eastAsia"/>
          <w:spacing w:val="0"/>
        </w:rPr>
        <w:t>：</w:t>
      </w:r>
      <w:r>
        <w:rPr>
          <w:rFonts w:ascii="Times New Roman" w:eastAsia="仿宋_GB2312"/>
          <w:spacing w:val="0"/>
        </w:rPr>
        <w:t>中国足球协会超级联赛、中国足球</w:t>
      </w:r>
      <w:proofErr w:type="gramStart"/>
      <w:r>
        <w:rPr>
          <w:rFonts w:ascii="Times New Roman" w:eastAsia="仿宋_GB2312"/>
          <w:spacing w:val="0"/>
        </w:rPr>
        <w:t>协会甲级</w:t>
      </w:r>
      <w:proofErr w:type="gramEnd"/>
      <w:r>
        <w:rPr>
          <w:rFonts w:ascii="Times New Roman" w:eastAsia="仿宋_GB2312"/>
          <w:spacing w:val="0"/>
        </w:rPr>
        <w:t>联赛、中国足球协会乙级联赛、中国足球协会杯赛、</w:t>
      </w:r>
      <w:r>
        <w:rPr>
          <w:rFonts w:ascii="Times New Roman" w:eastAsia="仿宋_GB2312"/>
          <w:spacing w:val="0"/>
        </w:rPr>
        <w:t>U-19</w:t>
      </w:r>
      <w:r>
        <w:rPr>
          <w:rFonts w:ascii="Times New Roman" w:eastAsia="仿宋_GB2312"/>
          <w:spacing w:val="0"/>
        </w:rPr>
        <w:t>足球联赛、</w:t>
      </w:r>
      <w:r>
        <w:rPr>
          <w:rFonts w:ascii="Times New Roman" w:eastAsia="仿宋_GB2312"/>
          <w:spacing w:val="0"/>
        </w:rPr>
        <w:t>U-17</w:t>
      </w:r>
      <w:r>
        <w:rPr>
          <w:rFonts w:ascii="Times New Roman" w:eastAsia="仿宋_GB2312"/>
          <w:spacing w:val="0"/>
        </w:rPr>
        <w:t>足球联赛；全国青少年男子足球锦标赛（</w:t>
      </w:r>
      <w:r>
        <w:rPr>
          <w:rFonts w:ascii="Times New Roman" w:eastAsia="仿宋_GB2312"/>
          <w:spacing w:val="0"/>
        </w:rPr>
        <w:t>U18</w:t>
      </w:r>
      <w:r>
        <w:rPr>
          <w:rFonts w:ascii="Times New Roman" w:eastAsia="仿宋_GB2312"/>
          <w:spacing w:val="0"/>
        </w:rPr>
        <w:t>、</w:t>
      </w:r>
      <w:r>
        <w:rPr>
          <w:rFonts w:ascii="Times New Roman" w:eastAsia="仿宋_GB2312"/>
          <w:spacing w:val="0"/>
        </w:rPr>
        <w:t>U16</w:t>
      </w:r>
      <w:r>
        <w:rPr>
          <w:rFonts w:ascii="Times New Roman" w:eastAsia="仿宋_GB2312"/>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2</w:t>
      </w:r>
      <w:r>
        <w:rPr>
          <w:rFonts w:ascii="Times New Roman" w:eastAsia="仿宋_GB2312"/>
          <w:spacing w:val="0"/>
        </w:rPr>
        <w:t>．女子</w:t>
      </w:r>
      <w:r>
        <w:rPr>
          <w:rFonts w:ascii="Times New Roman" w:eastAsia="仿宋_GB2312" w:hint="eastAsia"/>
          <w:spacing w:val="0"/>
        </w:rPr>
        <w:t>：</w:t>
      </w:r>
      <w:r>
        <w:rPr>
          <w:rFonts w:ascii="Times New Roman" w:eastAsia="仿宋_GB2312"/>
          <w:spacing w:val="0"/>
        </w:rPr>
        <w:t>中国女子足球超级联赛、中国女子足球甲级联赛、全国女子足球足协杯、中国足协女子足球锦标赛、全国女子</w:t>
      </w:r>
      <w:r>
        <w:rPr>
          <w:rFonts w:ascii="Times New Roman" w:eastAsia="仿宋_GB2312"/>
          <w:spacing w:val="0"/>
        </w:rPr>
        <w:t>U18</w:t>
      </w:r>
      <w:r>
        <w:rPr>
          <w:rFonts w:ascii="Times New Roman" w:eastAsia="仿宋_GB2312"/>
          <w:spacing w:val="0"/>
        </w:rPr>
        <w:t>联赛、全国女子</w:t>
      </w:r>
      <w:r>
        <w:rPr>
          <w:rFonts w:ascii="Times New Roman" w:eastAsia="仿宋_GB2312"/>
          <w:spacing w:val="0"/>
        </w:rPr>
        <w:t>U16</w:t>
      </w:r>
      <w:r>
        <w:rPr>
          <w:rFonts w:ascii="Times New Roman" w:eastAsia="仿宋_GB2312"/>
          <w:spacing w:val="0"/>
        </w:rPr>
        <w:t>联赛。</w:t>
      </w:r>
    </w:p>
    <w:p w:rsidR="00071B52" w:rsidRDefault="00071B52" w:rsidP="00071B52">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七、报名及报到</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（一）各市（区）</w:t>
      </w:r>
      <w:r>
        <w:rPr>
          <w:rFonts w:ascii="Times New Roman" w:eastAsia="仿宋_GB2312" w:hint="eastAsia"/>
          <w:spacing w:val="0"/>
        </w:rPr>
        <w:t>限报</w:t>
      </w:r>
      <w:r>
        <w:rPr>
          <w:rFonts w:ascii="Times New Roman" w:eastAsia="仿宋_GB2312"/>
          <w:spacing w:val="0"/>
        </w:rPr>
        <w:t>男、女</w:t>
      </w:r>
      <w:r>
        <w:rPr>
          <w:rFonts w:ascii="Times New Roman" w:eastAsia="仿宋_GB2312" w:hint="eastAsia"/>
          <w:spacing w:val="0"/>
        </w:rPr>
        <w:t>各</w:t>
      </w:r>
      <w:r>
        <w:rPr>
          <w:rFonts w:ascii="Times New Roman" w:eastAsia="仿宋_GB2312" w:hint="eastAsia"/>
          <w:spacing w:val="0"/>
        </w:rPr>
        <w:t>1</w:t>
      </w:r>
      <w:r>
        <w:rPr>
          <w:rFonts w:ascii="Times New Roman" w:eastAsia="仿宋_GB2312"/>
          <w:spacing w:val="0"/>
        </w:rPr>
        <w:t>支球队参加总决赛</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hint="eastAsia"/>
          <w:color w:val="FF0000"/>
          <w:spacing w:val="0"/>
        </w:rPr>
      </w:pPr>
      <w:r>
        <w:rPr>
          <w:rFonts w:ascii="Times New Roman" w:eastAsia="仿宋_GB2312"/>
          <w:spacing w:val="0"/>
        </w:rPr>
        <w:t>（</w:t>
      </w:r>
      <w:r>
        <w:rPr>
          <w:rFonts w:ascii="Times New Roman" w:eastAsia="仿宋_GB2312" w:hint="eastAsia"/>
          <w:spacing w:val="0"/>
        </w:rPr>
        <w:t>二</w:t>
      </w:r>
      <w:r>
        <w:rPr>
          <w:rFonts w:ascii="Times New Roman" w:eastAsia="仿宋_GB2312"/>
          <w:spacing w:val="0"/>
        </w:rPr>
        <w:t>）各市</w:t>
      </w:r>
      <w:r>
        <w:rPr>
          <w:rFonts w:ascii="Times New Roman" w:eastAsia="仿宋_GB2312" w:hint="eastAsia"/>
          <w:spacing w:val="0"/>
        </w:rPr>
        <w:t>（区）</w:t>
      </w:r>
      <w:r>
        <w:rPr>
          <w:rFonts w:ascii="Times New Roman" w:eastAsia="仿宋_GB2312"/>
          <w:spacing w:val="0"/>
        </w:rPr>
        <w:t>参赛单位均以参赛学校为球队名称</w:t>
      </w:r>
      <w:r>
        <w:rPr>
          <w:rFonts w:ascii="Times New Roman" w:eastAsia="仿宋_GB2312" w:hint="eastAsia"/>
          <w:spacing w:val="0"/>
        </w:rPr>
        <w:t>，</w:t>
      </w:r>
      <w:r>
        <w:rPr>
          <w:rFonts w:ascii="Times New Roman" w:eastAsia="仿宋_GB2312"/>
          <w:spacing w:val="0"/>
        </w:rPr>
        <w:t>每队限</w:t>
      </w:r>
      <w:proofErr w:type="gramStart"/>
      <w:r>
        <w:rPr>
          <w:rFonts w:ascii="Times New Roman" w:eastAsia="仿宋_GB2312"/>
          <w:spacing w:val="0"/>
        </w:rPr>
        <w:t>报领队</w:t>
      </w:r>
      <w:proofErr w:type="gramEnd"/>
      <w:r>
        <w:rPr>
          <w:rFonts w:ascii="Times New Roman" w:eastAsia="仿宋_GB2312"/>
          <w:spacing w:val="0"/>
        </w:rPr>
        <w:t>1</w:t>
      </w:r>
      <w:r>
        <w:rPr>
          <w:rFonts w:ascii="Times New Roman" w:eastAsia="仿宋_GB2312"/>
          <w:spacing w:val="0"/>
        </w:rPr>
        <w:t>人</w:t>
      </w:r>
      <w:r>
        <w:rPr>
          <w:rFonts w:ascii="Times New Roman" w:eastAsia="仿宋_GB2312" w:hint="eastAsia"/>
          <w:spacing w:val="0"/>
        </w:rPr>
        <w:t>、</w:t>
      </w:r>
      <w:r>
        <w:rPr>
          <w:rFonts w:ascii="Times New Roman" w:eastAsia="仿宋_GB2312"/>
          <w:spacing w:val="0"/>
        </w:rPr>
        <w:t>主教练</w:t>
      </w:r>
      <w:r>
        <w:rPr>
          <w:rFonts w:ascii="Times New Roman" w:eastAsia="仿宋_GB2312"/>
          <w:spacing w:val="0"/>
        </w:rPr>
        <w:t>1</w:t>
      </w:r>
      <w:r>
        <w:rPr>
          <w:rFonts w:ascii="Times New Roman" w:eastAsia="仿宋_GB2312"/>
          <w:spacing w:val="0"/>
        </w:rPr>
        <w:t>人、助理教练</w:t>
      </w:r>
      <w:r>
        <w:rPr>
          <w:rFonts w:ascii="Times New Roman" w:eastAsia="仿宋_GB2312"/>
          <w:spacing w:val="0"/>
        </w:rPr>
        <w:t>1</w:t>
      </w:r>
      <w:r>
        <w:rPr>
          <w:rFonts w:ascii="Times New Roman" w:eastAsia="仿宋_GB2312"/>
          <w:spacing w:val="0"/>
        </w:rPr>
        <w:t>人、队医</w:t>
      </w:r>
      <w:r>
        <w:rPr>
          <w:rFonts w:ascii="Times New Roman" w:eastAsia="仿宋_GB2312"/>
          <w:spacing w:val="0"/>
        </w:rPr>
        <w:t>1</w:t>
      </w:r>
      <w:r>
        <w:rPr>
          <w:rFonts w:ascii="Times New Roman" w:eastAsia="仿宋_GB2312"/>
          <w:spacing w:val="0"/>
        </w:rPr>
        <w:t>人</w:t>
      </w:r>
      <w:r>
        <w:rPr>
          <w:rFonts w:ascii="Times New Roman" w:eastAsia="仿宋_GB2312" w:hint="eastAsia"/>
          <w:spacing w:val="0"/>
        </w:rPr>
        <w:t>，</w:t>
      </w:r>
      <w:r>
        <w:rPr>
          <w:rFonts w:ascii="Times New Roman" w:eastAsia="仿宋_GB2312"/>
          <w:spacing w:val="0"/>
        </w:rPr>
        <w:t>运动员</w:t>
      </w:r>
      <w:r>
        <w:rPr>
          <w:rFonts w:ascii="Times New Roman" w:eastAsia="仿宋_GB2312"/>
          <w:spacing w:val="0"/>
        </w:rPr>
        <w:t>25</w:t>
      </w:r>
      <w:r>
        <w:rPr>
          <w:rFonts w:ascii="Times New Roman" w:eastAsia="仿宋_GB2312"/>
          <w:spacing w:val="0"/>
        </w:rPr>
        <w:t>人</w:t>
      </w:r>
      <w:r>
        <w:rPr>
          <w:rFonts w:ascii="Times New Roman" w:eastAsia="仿宋_GB2312" w:hint="eastAsia"/>
          <w:spacing w:val="0"/>
        </w:rPr>
        <w:t>，到赛区</w:t>
      </w:r>
      <w:r>
        <w:rPr>
          <w:rFonts w:ascii="Times New Roman" w:eastAsia="仿宋_GB2312" w:hint="eastAsia"/>
          <w:spacing w:val="0"/>
        </w:rPr>
        <w:t>2</w:t>
      </w:r>
      <w:r>
        <w:rPr>
          <w:rFonts w:ascii="Times New Roman" w:eastAsia="仿宋_GB2312"/>
          <w:spacing w:val="0"/>
        </w:rPr>
        <w:t>0</w:t>
      </w:r>
      <w:r>
        <w:rPr>
          <w:rFonts w:ascii="Times New Roman" w:eastAsia="仿宋_GB2312" w:hint="eastAsia"/>
          <w:spacing w:val="0"/>
        </w:rPr>
        <w:t>人。</w:t>
      </w:r>
      <w:r>
        <w:rPr>
          <w:rFonts w:ascii="Times New Roman" w:eastAsia="仿宋_GB2312"/>
          <w:spacing w:val="0"/>
        </w:rPr>
        <w:t>报名截止后不得更改</w:t>
      </w:r>
      <w:r>
        <w:rPr>
          <w:rFonts w:ascii="Times New Roman" w:eastAsia="仿宋_GB2312" w:hint="eastAsia"/>
          <w:spacing w:val="0"/>
        </w:rPr>
        <w:t>、替换。</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（三）电子版报名。</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lastRenderedPageBreak/>
        <w:t>凡报名参赛的学校须上报以下电子材料：</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1</w:t>
      </w:r>
      <w:r>
        <w:rPr>
          <w:rFonts w:ascii="Times New Roman" w:eastAsia="仿宋_GB2312" w:hint="eastAsia"/>
          <w:spacing w:val="0"/>
        </w:rPr>
        <w:t>．联赛报名表。</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2</w:t>
      </w:r>
      <w:r>
        <w:rPr>
          <w:rFonts w:ascii="Times New Roman" w:eastAsia="仿宋_GB2312" w:hint="eastAsia"/>
          <w:spacing w:val="0"/>
        </w:rPr>
        <w:t>．以参赛运动员姓名、号码命名的证件照（白底、</w:t>
      </w:r>
      <w:r>
        <w:rPr>
          <w:rFonts w:ascii="Times New Roman" w:eastAsia="仿宋_GB2312" w:hint="eastAsia"/>
          <w:spacing w:val="0"/>
        </w:rPr>
        <w:t>JPG</w:t>
      </w:r>
      <w:r>
        <w:rPr>
          <w:rFonts w:ascii="Times New Roman" w:eastAsia="仿宋_GB2312" w:hint="eastAsia"/>
          <w:spacing w:val="0"/>
        </w:rPr>
        <w:t>格式）。</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3</w:t>
      </w:r>
      <w:r>
        <w:rPr>
          <w:rFonts w:ascii="Times New Roman" w:eastAsia="仿宋_GB2312" w:hint="eastAsia"/>
          <w:spacing w:val="0"/>
        </w:rPr>
        <w:t>．领队及教练员证件照。</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4</w:t>
      </w:r>
      <w:r>
        <w:rPr>
          <w:rFonts w:ascii="Times New Roman" w:eastAsia="仿宋_GB2312" w:hint="eastAsia"/>
          <w:spacing w:val="0"/>
        </w:rPr>
        <w:t>．学校</w:t>
      </w:r>
      <w:r>
        <w:rPr>
          <w:rFonts w:ascii="Times New Roman" w:eastAsia="仿宋_GB2312" w:hint="eastAsia"/>
          <w:spacing w:val="0"/>
        </w:rPr>
        <w:t>LOGO</w:t>
      </w:r>
      <w:r>
        <w:rPr>
          <w:rFonts w:ascii="Times New Roman" w:eastAsia="仿宋_GB2312" w:hint="eastAsia"/>
          <w:spacing w:val="0"/>
        </w:rPr>
        <w:t>及简介。</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5</w:t>
      </w:r>
      <w:r>
        <w:rPr>
          <w:rFonts w:ascii="Times New Roman" w:eastAsia="仿宋_GB2312" w:hint="eastAsia"/>
          <w:spacing w:val="0"/>
        </w:rPr>
        <w:t>．球队统一着装集体照。</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请将以上材料于报名截止日前报送至陕西省学生体育协会邮箱：</w:t>
      </w:r>
      <w:hyperlink r:id="rId4" w:history="1">
        <w:r>
          <w:rPr>
            <w:rFonts w:ascii="Times New Roman" w:eastAsia="仿宋_GB2312" w:hint="eastAsia"/>
            <w:spacing w:val="0"/>
          </w:rPr>
          <w:t>sxxsty@163.com</w:t>
        </w:r>
        <w:r>
          <w:rPr>
            <w:rFonts w:ascii="Times New Roman" w:eastAsia="仿宋_GB2312" w:hint="eastAsia"/>
            <w:spacing w:val="0"/>
          </w:rPr>
          <w:t>。不合规者视为放弃报名资格。</w:t>
        </w:r>
      </w:hyperlink>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（四）纸质版报名。</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凡报名参赛的学校须上报以下纸质材料：</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1</w:t>
      </w:r>
      <w:r>
        <w:rPr>
          <w:rFonts w:ascii="Times New Roman" w:eastAsia="仿宋_GB2312"/>
          <w:spacing w:val="0"/>
        </w:rPr>
        <w:t>．报名表</w:t>
      </w:r>
      <w:r>
        <w:rPr>
          <w:rFonts w:ascii="Times New Roman" w:eastAsia="仿宋_GB2312" w:hint="eastAsia"/>
          <w:spacing w:val="0"/>
        </w:rPr>
        <w:t>原件</w:t>
      </w:r>
      <w:r>
        <w:rPr>
          <w:rFonts w:ascii="Times New Roman" w:eastAsia="仿宋_GB2312"/>
          <w:spacing w:val="0"/>
        </w:rPr>
        <w:t>并加盖学校公章和市（区）教育局公章</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2</w:t>
      </w:r>
      <w:r>
        <w:rPr>
          <w:rFonts w:ascii="Times New Roman" w:eastAsia="仿宋_GB2312"/>
          <w:spacing w:val="0"/>
        </w:rPr>
        <w:t>．参赛运动员二代身份证复印件。</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3</w:t>
      </w:r>
      <w:r>
        <w:rPr>
          <w:rFonts w:ascii="Times New Roman" w:eastAsia="仿宋_GB2312"/>
          <w:spacing w:val="0"/>
        </w:rPr>
        <w:t>．电子学籍卡复印件（附本人照片加盖学校公章）。</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4</w:t>
      </w:r>
      <w:r>
        <w:rPr>
          <w:rFonts w:ascii="Times New Roman" w:eastAsia="仿宋_GB2312"/>
          <w:spacing w:val="0"/>
        </w:rPr>
        <w:t>．所有参赛运动员健康体检单（县级以上医院</w:t>
      </w:r>
      <w:r>
        <w:rPr>
          <w:rFonts w:ascii="Times New Roman" w:eastAsia="仿宋_GB2312"/>
          <w:spacing w:val="0"/>
        </w:rPr>
        <w:t>6</w:t>
      </w:r>
      <w:r>
        <w:rPr>
          <w:rFonts w:ascii="Times New Roman" w:eastAsia="仿宋_GB2312"/>
          <w:spacing w:val="0"/>
        </w:rPr>
        <w:t>个月以内体检视为有效，检查</w:t>
      </w:r>
      <w:r>
        <w:rPr>
          <w:rFonts w:ascii="Times New Roman" w:eastAsia="仿宋_GB2312" w:hint="eastAsia"/>
          <w:spacing w:val="0"/>
        </w:rPr>
        <w:t>须</w:t>
      </w:r>
      <w:r>
        <w:rPr>
          <w:rFonts w:ascii="Times New Roman" w:eastAsia="仿宋_GB2312"/>
          <w:spacing w:val="0"/>
        </w:rPr>
        <w:t>包含心电图和胸透项目）。</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请将以上纸质材料于报名截止日前</w:t>
      </w:r>
      <w:r>
        <w:rPr>
          <w:rFonts w:ascii="Times New Roman" w:eastAsia="仿宋_GB2312" w:hint="eastAsia"/>
          <w:spacing w:val="0"/>
        </w:rPr>
        <w:t>（</w:t>
      </w:r>
      <w:r>
        <w:rPr>
          <w:rFonts w:ascii="Times New Roman" w:eastAsia="仿宋_GB2312" w:hint="eastAsia"/>
          <w:spacing w:val="0"/>
        </w:rPr>
        <w:t>2</w:t>
      </w:r>
      <w:r>
        <w:rPr>
          <w:rFonts w:ascii="Times New Roman" w:eastAsia="仿宋_GB2312"/>
          <w:spacing w:val="0"/>
        </w:rPr>
        <w:t>023</w:t>
      </w:r>
      <w:r>
        <w:rPr>
          <w:rFonts w:ascii="Times New Roman" w:eastAsia="仿宋_GB2312"/>
          <w:spacing w:val="0"/>
        </w:rPr>
        <w:t>年</w:t>
      </w:r>
      <w:r>
        <w:rPr>
          <w:rFonts w:ascii="Times New Roman" w:eastAsia="仿宋_GB2312" w:hint="eastAsia"/>
          <w:spacing w:val="0"/>
        </w:rPr>
        <w:t>9</w:t>
      </w:r>
      <w:r>
        <w:rPr>
          <w:rFonts w:ascii="Times New Roman" w:eastAsia="仿宋_GB2312" w:hint="eastAsia"/>
          <w:spacing w:val="0"/>
        </w:rPr>
        <w:t>月</w:t>
      </w:r>
      <w:r>
        <w:rPr>
          <w:rFonts w:ascii="Times New Roman" w:eastAsia="仿宋_GB2312" w:hint="eastAsia"/>
          <w:spacing w:val="0"/>
        </w:rPr>
        <w:t>2</w:t>
      </w:r>
      <w:r>
        <w:rPr>
          <w:rFonts w:ascii="Times New Roman" w:eastAsia="仿宋_GB2312"/>
          <w:spacing w:val="0"/>
        </w:rPr>
        <w:t>2</w:t>
      </w:r>
      <w:r>
        <w:rPr>
          <w:rFonts w:ascii="Times New Roman" w:eastAsia="仿宋_GB2312"/>
          <w:spacing w:val="0"/>
        </w:rPr>
        <w:t>（</w:t>
      </w:r>
      <w:r>
        <w:rPr>
          <w:rFonts w:ascii="Times New Roman" w:eastAsia="仿宋_GB2312" w:hint="eastAsia"/>
          <w:spacing w:val="0"/>
        </w:rPr>
        <w:t>星期五</w:t>
      </w:r>
      <w:r>
        <w:rPr>
          <w:rFonts w:ascii="Times New Roman" w:eastAsia="仿宋_GB2312"/>
          <w:spacing w:val="0"/>
        </w:rPr>
        <w:t>）</w:t>
      </w:r>
      <w:r>
        <w:rPr>
          <w:rFonts w:ascii="Times New Roman" w:eastAsia="仿宋_GB2312" w:hint="eastAsia"/>
          <w:spacing w:val="0"/>
        </w:rPr>
        <w:t>1</w:t>
      </w:r>
      <w:r>
        <w:rPr>
          <w:rFonts w:ascii="Times New Roman" w:eastAsia="仿宋_GB2312"/>
          <w:spacing w:val="0"/>
        </w:rPr>
        <w:t>8</w:t>
      </w:r>
      <w:r>
        <w:rPr>
          <w:rFonts w:ascii="Times New Roman" w:eastAsia="仿宋_GB2312"/>
          <w:spacing w:val="0"/>
        </w:rPr>
        <w:t>：</w:t>
      </w:r>
      <w:r>
        <w:rPr>
          <w:rFonts w:ascii="Times New Roman" w:eastAsia="仿宋_GB2312" w:hint="eastAsia"/>
          <w:spacing w:val="0"/>
        </w:rPr>
        <w:t>0</w:t>
      </w:r>
      <w:r>
        <w:rPr>
          <w:rFonts w:ascii="Times New Roman" w:eastAsia="仿宋_GB2312"/>
          <w:spacing w:val="0"/>
        </w:rPr>
        <w:t>0</w:t>
      </w:r>
      <w:r>
        <w:rPr>
          <w:rFonts w:ascii="Times New Roman" w:eastAsia="仿宋_GB2312" w:hint="eastAsia"/>
          <w:spacing w:val="0"/>
        </w:rPr>
        <w:t>）</w:t>
      </w:r>
      <w:r>
        <w:rPr>
          <w:rFonts w:ascii="Times New Roman" w:eastAsia="仿宋_GB2312"/>
          <w:spacing w:val="0"/>
        </w:rPr>
        <w:t>邮送至陕西省学生体育协会。</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地址：西安市长安南路</w:t>
      </w:r>
      <w:r>
        <w:rPr>
          <w:rFonts w:ascii="Times New Roman" w:eastAsia="仿宋_GB2312"/>
          <w:spacing w:val="0"/>
        </w:rPr>
        <w:t>563</w:t>
      </w:r>
      <w:r>
        <w:rPr>
          <w:rFonts w:ascii="Times New Roman" w:eastAsia="仿宋_GB2312"/>
          <w:spacing w:val="0"/>
        </w:rPr>
        <w:t>号陕西省学生体育协会</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联系人：</w:t>
      </w:r>
      <w:r>
        <w:rPr>
          <w:rFonts w:ascii="Times New Roman" w:eastAsia="仿宋_GB2312" w:hint="eastAsia"/>
          <w:spacing w:val="0"/>
        </w:rPr>
        <w:t>程磊</w:t>
      </w:r>
      <w:r>
        <w:rPr>
          <w:rFonts w:ascii="Times New Roman" w:eastAsia="仿宋_GB2312" w:hint="eastAsia"/>
          <w:spacing w:val="0"/>
        </w:rPr>
        <w:t xml:space="preserve">     </w:t>
      </w:r>
      <w:r>
        <w:rPr>
          <w:rFonts w:ascii="Times New Roman" w:eastAsia="仿宋_GB2312"/>
          <w:spacing w:val="0"/>
        </w:rPr>
        <w:t>电话：</w:t>
      </w:r>
      <w:r>
        <w:rPr>
          <w:rFonts w:ascii="Times New Roman" w:eastAsia="仿宋_GB2312"/>
          <w:spacing w:val="0"/>
        </w:rPr>
        <w:t>13</w:t>
      </w:r>
      <w:r>
        <w:rPr>
          <w:rFonts w:ascii="Times New Roman" w:eastAsia="仿宋_GB2312" w:hint="eastAsia"/>
          <w:spacing w:val="0"/>
        </w:rPr>
        <w:t>572929080</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（五）报名截止时间。</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2</w:t>
      </w:r>
      <w:r>
        <w:rPr>
          <w:rFonts w:ascii="Times New Roman" w:eastAsia="仿宋_GB2312"/>
          <w:spacing w:val="0"/>
        </w:rPr>
        <w:t>023</w:t>
      </w:r>
      <w:r>
        <w:rPr>
          <w:rFonts w:ascii="Times New Roman" w:eastAsia="仿宋_GB2312"/>
          <w:spacing w:val="0"/>
        </w:rPr>
        <w:t>年</w:t>
      </w:r>
      <w:r>
        <w:rPr>
          <w:rFonts w:ascii="Times New Roman" w:eastAsia="仿宋_GB2312" w:hint="eastAsia"/>
          <w:spacing w:val="0"/>
        </w:rPr>
        <w:t>9</w:t>
      </w:r>
      <w:r>
        <w:rPr>
          <w:rFonts w:ascii="Times New Roman" w:eastAsia="仿宋_GB2312" w:hint="eastAsia"/>
          <w:spacing w:val="0"/>
        </w:rPr>
        <w:t>月</w:t>
      </w:r>
      <w:r>
        <w:rPr>
          <w:rFonts w:ascii="Times New Roman" w:eastAsia="仿宋_GB2312" w:hint="eastAsia"/>
          <w:spacing w:val="0"/>
        </w:rPr>
        <w:t>25</w:t>
      </w:r>
      <w:r>
        <w:rPr>
          <w:rFonts w:ascii="Times New Roman" w:eastAsia="仿宋_GB2312"/>
          <w:spacing w:val="0"/>
        </w:rPr>
        <w:t>（</w:t>
      </w:r>
      <w:r>
        <w:rPr>
          <w:rFonts w:ascii="Times New Roman" w:eastAsia="仿宋_GB2312" w:hint="eastAsia"/>
          <w:spacing w:val="0"/>
        </w:rPr>
        <w:t>星期一</w:t>
      </w:r>
      <w:r>
        <w:rPr>
          <w:rFonts w:ascii="Times New Roman" w:eastAsia="仿宋_GB2312"/>
          <w:spacing w:val="0"/>
        </w:rPr>
        <w:t>）</w:t>
      </w:r>
      <w:r>
        <w:rPr>
          <w:rFonts w:ascii="Times New Roman" w:eastAsia="仿宋_GB2312" w:hint="eastAsia"/>
          <w:spacing w:val="0"/>
        </w:rPr>
        <w:t>1</w:t>
      </w:r>
      <w:r>
        <w:rPr>
          <w:rFonts w:ascii="Times New Roman" w:eastAsia="仿宋_GB2312"/>
          <w:spacing w:val="0"/>
        </w:rPr>
        <w:t>8</w:t>
      </w:r>
      <w:r>
        <w:rPr>
          <w:rFonts w:ascii="Times New Roman" w:eastAsia="仿宋_GB2312"/>
          <w:spacing w:val="0"/>
        </w:rPr>
        <w:t>：</w:t>
      </w:r>
      <w:r>
        <w:rPr>
          <w:rFonts w:ascii="Times New Roman" w:eastAsia="仿宋_GB2312" w:hint="eastAsia"/>
          <w:spacing w:val="0"/>
        </w:rPr>
        <w:t>0</w:t>
      </w:r>
      <w:r>
        <w:rPr>
          <w:rFonts w:ascii="Times New Roman" w:eastAsia="仿宋_GB2312"/>
          <w:spacing w:val="0"/>
        </w:rPr>
        <w:t>0</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（六）</w:t>
      </w:r>
      <w:r>
        <w:rPr>
          <w:rFonts w:ascii="Times New Roman" w:eastAsia="仿宋_GB2312"/>
          <w:spacing w:val="0"/>
        </w:rPr>
        <w:t>报到时间及地点。</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spacing w:val="0"/>
        </w:rPr>
        <w:t>时间：</w:t>
      </w:r>
      <w:r>
        <w:rPr>
          <w:rFonts w:ascii="Times New Roman" w:eastAsia="仿宋_GB2312" w:hint="eastAsia"/>
          <w:spacing w:val="0"/>
        </w:rPr>
        <w:t>2</w:t>
      </w:r>
      <w:r>
        <w:rPr>
          <w:rFonts w:ascii="Times New Roman" w:eastAsia="仿宋_GB2312"/>
          <w:spacing w:val="0"/>
        </w:rPr>
        <w:t>023</w:t>
      </w:r>
      <w:r>
        <w:rPr>
          <w:rFonts w:ascii="Times New Roman" w:eastAsia="仿宋_GB2312"/>
          <w:spacing w:val="0"/>
        </w:rPr>
        <w:t>年</w:t>
      </w:r>
      <w:r>
        <w:rPr>
          <w:rFonts w:ascii="Times New Roman" w:eastAsia="仿宋_GB2312" w:hint="eastAsia"/>
          <w:spacing w:val="0"/>
        </w:rPr>
        <w:t>1</w:t>
      </w:r>
      <w:r>
        <w:rPr>
          <w:rFonts w:ascii="Times New Roman" w:eastAsia="仿宋_GB2312"/>
          <w:spacing w:val="0"/>
        </w:rPr>
        <w:t>0</w:t>
      </w:r>
      <w:r>
        <w:rPr>
          <w:rFonts w:ascii="Times New Roman" w:eastAsia="仿宋_GB2312"/>
          <w:spacing w:val="0"/>
        </w:rPr>
        <w:t>月</w:t>
      </w:r>
      <w:r>
        <w:rPr>
          <w:rFonts w:ascii="Times New Roman" w:eastAsia="仿宋_GB2312"/>
          <w:spacing w:val="0"/>
        </w:rPr>
        <w:t>7</w:t>
      </w:r>
      <w:r>
        <w:rPr>
          <w:rFonts w:ascii="Times New Roman" w:eastAsia="仿宋_GB2312" w:hint="eastAsia"/>
          <w:spacing w:val="0"/>
        </w:rPr>
        <w:t>日</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spacing w:val="0"/>
        </w:rPr>
        <w:t>地点：</w:t>
      </w:r>
      <w:r>
        <w:rPr>
          <w:rFonts w:ascii="Times New Roman" w:eastAsia="仿宋_GB2312" w:hint="eastAsia"/>
          <w:spacing w:val="0"/>
        </w:rPr>
        <w:t>西安体育学院鄠</w:t>
      </w:r>
      <w:proofErr w:type="gramStart"/>
      <w:r>
        <w:rPr>
          <w:rFonts w:ascii="Times New Roman" w:eastAsia="仿宋_GB2312" w:hint="eastAsia"/>
          <w:spacing w:val="0"/>
        </w:rPr>
        <w:t>邑</w:t>
      </w:r>
      <w:proofErr w:type="gramEnd"/>
      <w:r>
        <w:rPr>
          <w:rFonts w:eastAsia="仿宋_GB2312" w:hAnsi="仿宋_GB2312" w:cs="仿宋_GB2312" w:hint="eastAsia"/>
          <w:spacing w:val="0"/>
        </w:rPr>
        <w:t>校区</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lastRenderedPageBreak/>
        <w:t>联系人：段胜</w:t>
      </w:r>
      <w:r>
        <w:rPr>
          <w:rFonts w:ascii="Times New Roman" w:eastAsia="仿宋_GB2312" w:hint="eastAsia"/>
          <w:spacing w:val="0"/>
        </w:rPr>
        <w:t xml:space="preserve">     </w:t>
      </w:r>
      <w:r>
        <w:rPr>
          <w:rFonts w:ascii="Times New Roman" w:eastAsia="仿宋_GB2312" w:hint="eastAsia"/>
          <w:spacing w:val="0"/>
        </w:rPr>
        <w:t>电话：</w:t>
      </w:r>
      <w:r>
        <w:rPr>
          <w:rFonts w:ascii="Times New Roman" w:eastAsia="仿宋_GB2312" w:hint="eastAsia"/>
          <w:spacing w:val="0"/>
        </w:rPr>
        <w:t>13609151611</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（七）</w:t>
      </w:r>
      <w:r>
        <w:rPr>
          <w:rFonts w:ascii="Times New Roman" w:eastAsia="仿宋_GB2312"/>
          <w:spacing w:val="0"/>
        </w:rPr>
        <w:t>领队、教练员、裁判长联席技术会议。</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spacing w:val="0"/>
        </w:rPr>
        <w:t>时间：</w:t>
      </w:r>
      <w:r>
        <w:rPr>
          <w:rFonts w:ascii="Times New Roman" w:eastAsia="仿宋_GB2312"/>
          <w:spacing w:val="0"/>
        </w:rPr>
        <w:t>2023</w:t>
      </w:r>
      <w:r>
        <w:rPr>
          <w:rFonts w:ascii="Times New Roman" w:eastAsia="仿宋_GB2312"/>
          <w:spacing w:val="0"/>
        </w:rPr>
        <w:t>年</w:t>
      </w:r>
      <w:r>
        <w:rPr>
          <w:rFonts w:ascii="Times New Roman" w:eastAsia="仿宋_GB2312"/>
          <w:spacing w:val="0"/>
        </w:rPr>
        <w:t>10</w:t>
      </w:r>
      <w:r>
        <w:rPr>
          <w:rFonts w:ascii="Times New Roman" w:eastAsia="仿宋_GB2312"/>
          <w:spacing w:val="0"/>
        </w:rPr>
        <w:t>月</w:t>
      </w:r>
      <w:r>
        <w:rPr>
          <w:rFonts w:ascii="Times New Roman" w:eastAsia="仿宋_GB2312"/>
          <w:spacing w:val="0"/>
        </w:rPr>
        <w:t>7</w:t>
      </w:r>
      <w:r>
        <w:rPr>
          <w:rFonts w:ascii="Times New Roman" w:eastAsia="仿宋_GB2312"/>
          <w:spacing w:val="0"/>
        </w:rPr>
        <w:t>日（星期</w:t>
      </w:r>
      <w:r>
        <w:rPr>
          <w:rFonts w:ascii="Times New Roman" w:eastAsia="仿宋_GB2312" w:hint="eastAsia"/>
          <w:spacing w:val="0"/>
        </w:rPr>
        <w:t>六</w:t>
      </w:r>
      <w:r>
        <w:rPr>
          <w:rFonts w:ascii="Times New Roman" w:eastAsia="仿宋_GB2312"/>
          <w:spacing w:val="0"/>
        </w:rPr>
        <w:t>）</w:t>
      </w:r>
      <w:r>
        <w:rPr>
          <w:rFonts w:ascii="Times New Roman" w:eastAsia="仿宋_GB2312" w:hint="eastAsia"/>
          <w:spacing w:val="0"/>
        </w:rPr>
        <w:t>19</w:t>
      </w:r>
      <w:r>
        <w:rPr>
          <w:rFonts w:ascii="Times New Roman" w:eastAsia="仿宋_GB2312"/>
          <w:spacing w:val="0"/>
        </w:rPr>
        <w:t>:</w:t>
      </w:r>
      <w:r>
        <w:rPr>
          <w:rFonts w:ascii="Times New Roman" w:eastAsia="仿宋_GB2312" w:hint="eastAsia"/>
          <w:spacing w:val="0"/>
        </w:rPr>
        <w:t>0</w:t>
      </w:r>
      <w:r>
        <w:rPr>
          <w:rFonts w:ascii="Times New Roman" w:eastAsia="仿宋_GB2312"/>
          <w:spacing w:val="0"/>
        </w:rPr>
        <w:t>0</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地点：</w:t>
      </w:r>
      <w:r>
        <w:rPr>
          <w:rFonts w:ascii="Times New Roman" w:eastAsia="仿宋_GB2312" w:hint="eastAsia"/>
          <w:spacing w:val="0"/>
        </w:rPr>
        <w:t>西安体育学院鄠</w:t>
      </w:r>
      <w:proofErr w:type="gramStart"/>
      <w:r>
        <w:rPr>
          <w:rFonts w:ascii="Times New Roman" w:eastAsia="仿宋_GB2312" w:hint="eastAsia"/>
          <w:spacing w:val="0"/>
        </w:rPr>
        <w:t>邑</w:t>
      </w:r>
      <w:proofErr w:type="gramEnd"/>
      <w:r>
        <w:rPr>
          <w:rFonts w:ascii="Times New Roman" w:eastAsia="仿宋_GB2312" w:hint="eastAsia"/>
          <w:spacing w:val="0"/>
        </w:rPr>
        <w:t>校区。同时</w:t>
      </w:r>
      <w:r>
        <w:rPr>
          <w:rFonts w:ascii="Times New Roman" w:eastAsia="仿宋_GB2312"/>
          <w:spacing w:val="0"/>
        </w:rPr>
        <w:t>进行抽签。</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联系人：黄岗</w:t>
      </w:r>
      <w:r>
        <w:rPr>
          <w:rFonts w:ascii="Times New Roman" w:eastAsia="仿宋_GB2312" w:hint="eastAsia"/>
          <w:spacing w:val="0"/>
        </w:rPr>
        <w:t xml:space="preserve">       </w:t>
      </w:r>
      <w:r>
        <w:rPr>
          <w:rFonts w:ascii="Times New Roman" w:eastAsia="仿宋_GB2312" w:hint="eastAsia"/>
          <w:spacing w:val="0"/>
        </w:rPr>
        <w:t>电话：</w:t>
      </w:r>
      <w:r>
        <w:rPr>
          <w:rFonts w:ascii="Times New Roman" w:eastAsia="仿宋_GB2312" w:hint="eastAsia"/>
          <w:spacing w:val="0"/>
        </w:rPr>
        <w:t>15191813111</w:t>
      </w:r>
    </w:p>
    <w:p w:rsidR="00071B52" w:rsidRDefault="00071B52" w:rsidP="00071B52">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八、运动员注册</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spacing w:val="0"/>
        </w:rPr>
        <w:t>参赛运动员赛前须在陕西省学生体育协会注册</w:t>
      </w:r>
      <w:r>
        <w:rPr>
          <w:rFonts w:ascii="Times New Roman" w:eastAsia="仿宋_GB2312" w:hint="eastAsia"/>
          <w:spacing w:val="0"/>
        </w:rPr>
        <w:t>，</w:t>
      </w:r>
      <w:r>
        <w:rPr>
          <w:rFonts w:ascii="Times New Roman" w:eastAsia="仿宋_GB2312"/>
          <w:spacing w:val="0"/>
        </w:rPr>
        <w:t>请各参赛单位将电子版报名表和球队信息采集表于报名截止时间前发至</w:t>
      </w:r>
      <w:proofErr w:type="gramStart"/>
      <w:r>
        <w:rPr>
          <w:rFonts w:ascii="Times New Roman" w:eastAsia="仿宋_GB2312" w:hint="eastAsia"/>
          <w:spacing w:val="0"/>
        </w:rPr>
        <w:t>省学生</w:t>
      </w:r>
      <w:proofErr w:type="gramEnd"/>
      <w:r>
        <w:rPr>
          <w:rFonts w:ascii="Times New Roman" w:eastAsia="仿宋_GB2312" w:hint="eastAsia"/>
          <w:spacing w:val="0"/>
        </w:rPr>
        <w:t>体育协会</w:t>
      </w:r>
      <w:r>
        <w:rPr>
          <w:rFonts w:ascii="Times New Roman" w:eastAsia="仿宋_GB2312"/>
          <w:spacing w:val="0"/>
        </w:rPr>
        <w:t>邮箱：</w:t>
      </w:r>
      <w:hyperlink r:id="rId5" w:history="1">
        <w:r>
          <w:rPr>
            <w:rFonts w:ascii="Times New Roman" w:eastAsia="仿宋_GB2312"/>
            <w:spacing w:val="0"/>
          </w:rPr>
          <w:t>sxxsty@163.com</w:t>
        </w:r>
        <w:r>
          <w:rPr>
            <w:rFonts w:ascii="Times New Roman" w:eastAsia="仿宋_GB2312"/>
            <w:spacing w:val="0"/>
          </w:rPr>
          <w:t>（以学校为单位统一打包发送，邮件须注明学校全称及比赛名称），逾期不予受理</w:t>
        </w:r>
        <w:r>
          <w:rPr>
            <w:rFonts w:ascii="Times New Roman" w:eastAsia="仿宋_GB2312" w:hint="eastAsia"/>
            <w:spacing w:val="0"/>
          </w:rPr>
          <w:t>。</w:t>
        </w:r>
      </w:hyperlink>
    </w:p>
    <w:p w:rsidR="00071B52" w:rsidRDefault="00071B52" w:rsidP="00071B52">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九、资格审查</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（一）资格审查流程。</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1</w:t>
      </w:r>
      <w:r>
        <w:rPr>
          <w:rFonts w:ascii="Times New Roman" w:eastAsia="仿宋_GB2312"/>
          <w:spacing w:val="0"/>
        </w:rPr>
        <w:t>．资格审查委员会初审。</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2</w:t>
      </w:r>
      <w:r>
        <w:rPr>
          <w:rFonts w:ascii="Times New Roman" w:eastAsia="仿宋_GB2312"/>
          <w:spacing w:val="0"/>
        </w:rPr>
        <w:t>．运动员信息公示</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spacing w:val="0"/>
        </w:rPr>
        <w:t>比赛前</w:t>
      </w:r>
      <w:r>
        <w:rPr>
          <w:rFonts w:ascii="Times New Roman" w:eastAsia="仿宋_GB2312"/>
          <w:spacing w:val="0"/>
        </w:rPr>
        <w:t>10</w:t>
      </w:r>
      <w:r>
        <w:rPr>
          <w:rFonts w:ascii="Times New Roman" w:eastAsia="仿宋_GB2312"/>
          <w:spacing w:val="0"/>
        </w:rPr>
        <w:t>天在陕西省学生体育网站</w:t>
      </w:r>
      <w:r>
        <w:rPr>
          <w:rFonts w:ascii="Times New Roman" w:eastAsia="仿宋_GB2312"/>
          <w:spacing w:val="0"/>
        </w:rPr>
        <w:t>www.sxxsty.com</w:t>
      </w:r>
      <w:r>
        <w:rPr>
          <w:rFonts w:ascii="Times New Roman" w:eastAsia="仿宋_GB2312" w:hint="eastAsia"/>
          <w:spacing w:val="0"/>
        </w:rPr>
        <w:t>“注册公示栏”公示。</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3</w:t>
      </w:r>
      <w:r>
        <w:rPr>
          <w:rFonts w:ascii="Times New Roman" w:eastAsia="仿宋_GB2312"/>
          <w:spacing w:val="0"/>
        </w:rPr>
        <w:t>．监督举报。</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联系人：</w:t>
      </w:r>
      <w:r>
        <w:rPr>
          <w:rFonts w:ascii="Times New Roman" w:eastAsia="仿宋_GB2312" w:hint="eastAsia"/>
          <w:spacing w:val="0"/>
        </w:rPr>
        <w:t>程磊</w:t>
      </w:r>
      <w:r>
        <w:rPr>
          <w:rFonts w:ascii="Times New Roman" w:eastAsia="仿宋_GB2312" w:hint="eastAsia"/>
          <w:spacing w:val="0"/>
        </w:rPr>
        <w:t xml:space="preserve">         </w:t>
      </w:r>
      <w:r>
        <w:rPr>
          <w:rFonts w:ascii="Times New Roman" w:eastAsia="仿宋_GB2312"/>
          <w:spacing w:val="0"/>
        </w:rPr>
        <w:t>电话：</w:t>
      </w:r>
      <w:r>
        <w:rPr>
          <w:rFonts w:ascii="Times New Roman" w:eastAsia="仿宋_GB2312"/>
          <w:spacing w:val="0"/>
        </w:rPr>
        <w:t>029</w:t>
      </w:r>
      <w:r>
        <w:rPr>
          <w:rFonts w:ascii="Times New Roman" w:eastAsia="仿宋_GB2312" w:hint="eastAsia"/>
          <w:spacing w:val="0"/>
        </w:rPr>
        <w:t>-</w:t>
      </w:r>
      <w:r>
        <w:rPr>
          <w:rFonts w:ascii="Times New Roman" w:eastAsia="仿宋_GB2312"/>
          <w:spacing w:val="0"/>
        </w:rPr>
        <w:t>85408759</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（二）为端正赛风，体现公平竞争的原则，比赛设立资格和纪律监督委员会</w:t>
      </w:r>
      <w:r>
        <w:rPr>
          <w:rFonts w:ascii="Times New Roman" w:eastAsia="仿宋_GB2312" w:hint="eastAsia"/>
          <w:spacing w:val="0"/>
        </w:rPr>
        <w:t>（简称“监督委员会”），对各参赛运动队（员）的参赛资格及违规、违纪行为进行检查、监督和处罚等工作。“监督委员会”将在赛前对参赛运动队（员）的比赛资格问题认真核查，对违反资格规定、比赛纪律的运动队（员）及其所在单位的处罚，将按照《全国学生体育竞赛纪律处罚规定》执行</w:t>
      </w:r>
      <w:r>
        <w:rPr>
          <w:rFonts w:ascii="Times New Roman" w:eastAsia="仿宋_GB2312"/>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lastRenderedPageBreak/>
        <w:t>（三）参加比赛的运动员，凭本人二代身份证原件</w:t>
      </w:r>
      <w:r>
        <w:rPr>
          <w:rFonts w:ascii="Times New Roman" w:eastAsia="仿宋_GB2312" w:hint="eastAsia"/>
          <w:spacing w:val="0"/>
        </w:rPr>
        <w:t>、参赛证</w:t>
      </w:r>
      <w:r>
        <w:rPr>
          <w:rFonts w:ascii="Times New Roman" w:eastAsia="仿宋_GB2312"/>
          <w:spacing w:val="0"/>
        </w:rPr>
        <w:t>检录参赛，比赛期间必须随身携带。</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w:t>
      </w:r>
      <w:r>
        <w:rPr>
          <w:rFonts w:ascii="Times New Roman" w:eastAsia="仿宋_GB2312" w:hint="eastAsia"/>
          <w:spacing w:val="0"/>
        </w:rPr>
        <w:t>四</w:t>
      </w:r>
      <w:r>
        <w:rPr>
          <w:rFonts w:ascii="Times New Roman" w:eastAsia="仿宋_GB2312"/>
          <w:spacing w:val="0"/>
        </w:rPr>
        <w:t>）各参赛队严格进行自查自纠</w:t>
      </w:r>
      <w:r>
        <w:rPr>
          <w:rFonts w:ascii="Times New Roman" w:eastAsia="仿宋_GB2312" w:hint="eastAsia"/>
          <w:spacing w:val="0"/>
        </w:rPr>
        <w:t>。</w:t>
      </w:r>
      <w:r>
        <w:rPr>
          <w:rFonts w:ascii="Times New Roman" w:eastAsia="仿宋_GB2312"/>
          <w:spacing w:val="0"/>
        </w:rPr>
        <w:t>凡对参赛运动员（队）的资格问题有异议提出申诉者</w:t>
      </w:r>
      <w:r>
        <w:rPr>
          <w:rFonts w:ascii="Times New Roman" w:eastAsia="仿宋_GB2312" w:hint="eastAsia"/>
          <w:spacing w:val="0"/>
        </w:rPr>
        <w:t>，需向监督委员会</w:t>
      </w:r>
      <w:r>
        <w:rPr>
          <w:rFonts w:ascii="Times New Roman" w:eastAsia="仿宋_GB2312"/>
          <w:spacing w:val="0"/>
        </w:rPr>
        <w:t>提交经领队签字</w:t>
      </w:r>
      <w:r>
        <w:rPr>
          <w:rFonts w:ascii="Times New Roman" w:eastAsia="仿宋_GB2312" w:hint="eastAsia"/>
          <w:spacing w:val="0"/>
        </w:rPr>
        <w:t>并加盖公章</w:t>
      </w:r>
      <w:r>
        <w:rPr>
          <w:rFonts w:ascii="Times New Roman" w:eastAsia="仿宋_GB2312"/>
          <w:spacing w:val="0"/>
        </w:rPr>
        <w:t>的《申诉报告书》方可受理。</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w:t>
      </w:r>
      <w:r>
        <w:rPr>
          <w:rFonts w:ascii="Times New Roman" w:eastAsia="仿宋_GB2312" w:hint="eastAsia"/>
          <w:spacing w:val="0"/>
        </w:rPr>
        <w:t>五</w:t>
      </w:r>
      <w:r>
        <w:rPr>
          <w:rFonts w:ascii="Times New Roman" w:eastAsia="仿宋_GB2312"/>
          <w:spacing w:val="0"/>
        </w:rPr>
        <w:t>）凡在</w:t>
      </w:r>
      <w:r>
        <w:rPr>
          <w:rFonts w:ascii="Times New Roman" w:eastAsia="仿宋_GB2312" w:hint="eastAsia"/>
          <w:spacing w:val="0"/>
        </w:rPr>
        <w:t>比赛过程中</w:t>
      </w:r>
      <w:r>
        <w:rPr>
          <w:rFonts w:ascii="Times New Roman" w:eastAsia="仿宋_GB2312"/>
          <w:spacing w:val="0"/>
        </w:rPr>
        <w:t>出现冒名顶替、弄虚作假或违反比赛资格规定及赛区管理的球队，经</w:t>
      </w:r>
      <w:r>
        <w:rPr>
          <w:rFonts w:ascii="Times New Roman" w:eastAsia="仿宋_GB2312" w:hint="eastAsia"/>
          <w:spacing w:val="0"/>
        </w:rPr>
        <w:t>监督委员会</w:t>
      </w:r>
      <w:r>
        <w:rPr>
          <w:rFonts w:ascii="Times New Roman" w:eastAsia="仿宋_GB2312"/>
          <w:spacing w:val="0"/>
        </w:rPr>
        <w:t>核实确认后，将全省通报批评，取消所有比赛成绩并进行相应的处罚，取消球队名次后依次递补。</w:t>
      </w:r>
    </w:p>
    <w:p w:rsidR="00071B52" w:rsidRDefault="00071B52" w:rsidP="00071B52">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十、竞赛办法</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（一）</w:t>
      </w:r>
      <w:r>
        <w:rPr>
          <w:rFonts w:ascii="Times New Roman" w:eastAsia="仿宋_GB2312"/>
          <w:spacing w:val="0"/>
        </w:rPr>
        <w:t>比赛采用集中赛会制</w:t>
      </w:r>
      <w:r>
        <w:rPr>
          <w:rFonts w:ascii="Times New Roman" w:eastAsia="仿宋_GB2312" w:hint="eastAsia"/>
          <w:spacing w:val="0"/>
        </w:rPr>
        <w:t>。</w:t>
      </w:r>
      <w:r>
        <w:rPr>
          <w:rFonts w:ascii="Times New Roman" w:eastAsia="仿宋_GB2312"/>
          <w:spacing w:val="0"/>
        </w:rPr>
        <w:t>参赛队伍不足</w:t>
      </w:r>
      <w:r>
        <w:rPr>
          <w:rFonts w:ascii="Times New Roman" w:eastAsia="仿宋_GB2312"/>
          <w:spacing w:val="0"/>
        </w:rPr>
        <w:t>7</w:t>
      </w:r>
      <w:r>
        <w:rPr>
          <w:rFonts w:ascii="Times New Roman" w:eastAsia="仿宋_GB2312"/>
          <w:spacing w:val="0"/>
        </w:rPr>
        <w:t>队（含</w:t>
      </w:r>
      <w:r>
        <w:rPr>
          <w:rFonts w:ascii="Times New Roman" w:eastAsia="仿宋_GB2312"/>
          <w:spacing w:val="0"/>
        </w:rPr>
        <w:t>7</w:t>
      </w:r>
      <w:r>
        <w:rPr>
          <w:rFonts w:ascii="Times New Roman" w:eastAsia="仿宋_GB2312"/>
          <w:spacing w:val="0"/>
        </w:rPr>
        <w:t>队）</w:t>
      </w:r>
      <w:r>
        <w:rPr>
          <w:rFonts w:ascii="Times New Roman" w:eastAsia="仿宋_GB2312" w:hint="eastAsia"/>
          <w:spacing w:val="0"/>
        </w:rPr>
        <w:t>，</w:t>
      </w:r>
      <w:r>
        <w:rPr>
          <w:rFonts w:ascii="Times New Roman" w:eastAsia="仿宋_GB2312"/>
          <w:spacing w:val="0"/>
        </w:rPr>
        <w:t>采用单循环赛制进行比赛</w:t>
      </w:r>
      <w:r>
        <w:rPr>
          <w:rFonts w:ascii="Times New Roman" w:eastAsia="仿宋_GB2312" w:hint="eastAsia"/>
          <w:spacing w:val="0"/>
        </w:rPr>
        <w:t>，</w:t>
      </w:r>
      <w:r>
        <w:rPr>
          <w:rFonts w:ascii="Times New Roman" w:eastAsia="仿宋_GB2312"/>
          <w:spacing w:val="0"/>
        </w:rPr>
        <w:t>决出全部名次</w:t>
      </w:r>
      <w:r>
        <w:rPr>
          <w:rFonts w:ascii="Times New Roman" w:eastAsia="仿宋_GB2312" w:hint="eastAsia"/>
          <w:spacing w:val="0"/>
        </w:rPr>
        <w:t>；</w:t>
      </w:r>
      <w:r>
        <w:rPr>
          <w:rFonts w:ascii="Times New Roman" w:eastAsia="仿宋_GB2312"/>
          <w:spacing w:val="0"/>
        </w:rPr>
        <w:t>参赛队伍超过</w:t>
      </w:r>
      <w:r>
        <w:rPr>
          <w:rFonts w:ascii="Times New Roman" w:eastAsia="仿宋_GB2312"/>
          <w:spacing w:val="0"/>
        </w:rPr>
        <w:t>7</w:t>
      </w:r>
      <w:r>
        <w:rPr>
          <w:rFonts w:ascii="Times New Roman" w:eastAsia="仿宋_GB2312"/>
          <w:spacing w:val="0"/>
        </w:rPr>
        <w:t>队，分为两个阶段进行比赛</w:t>
      </w:r>
      <w:r>
        <w:rPr>
          <w:rFonts w:ascii="Times New Roman" w:eastAsia="仿宋_GB2312" w:hint="eastAsia"/>
          <w:spacing w:val="0"/>
        </w:rPr>
        <w:t>，分别为</w:t>
      </w:r>
      <w:r>
        <w:rPr>
          <w:rFonts w:ascii="Times New Roman" w:eastAsia="仿宋_GB2312"/>
          <w:spacing w:val="0"/>
        </w:rPr>
        <w:t>小组循环赛和交叉淘汰赛两个阶段</w:t>
      </w:r>
      <w:r>
        <w:rPr>
          <w:rFonts w:ascii="Times New Roman" w:eastAsia="仿宋_GB2312" w:hint="eastAsia"/>
          <w:spacing w:val="0"/>
        </w:rPr>
        <w:t>。</w:t>
      </w:r>
      <w:r>
        <w:rPr>
          <w:rFonts w:ascii="Times New Roman" w:eastAsia="仿宋_GB2312"/>
          <w:spacing w:val="0"/>
        </w:rPr>
        <w:t>根据上届成绩，设立种子队</w:t>
      </w:r>
      <w:r>
        <w:rPr>
          <w:rFonts w:ascii="Times New Roman" w:eastAsia="仿宋_GB2312" w:hint="eastAsia"/>
          <w:spacing w:val="0"/>
        </w:rPr>
        <w:t>，</w:t>
      </w:r>
      <w:r>
        <w:rPr>
          <w:rFonts w:ascii="Times New Roman" w:eastAsia="仿宋_GB2312"/>
          <w:spacing w:val="0"/>
        </w:rPr>
        <w:t>比赛分组原则由抽签决定</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（二）</w:t>
      </w:r>
      <w:r>
        <w:rPr>
          <w:rFonts w:ascii="Times New Roman" w:eastAsia="仿宋_GB2312"/>
          <w:spacing w:val="0"/>
        </w:rPr>
        <w:t>小组循环赛阶段：采用分组单循环赛制，分别排定各组名次（分组原则：按上届比赛名次蛇形排列，没有参加上届比赛的代表队抽签分入各组），成绩优胜者参加第二阶段的比赛。</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（三）</w:t>
      </w:r>
      <w:r>
        <w:rPr>
          <w:rFonts w:ascii="Times New Roman" w:eastAsia="仿宋_GB2312"/>
          <w:spacing w:val="0"/>
        </w:rPr>
        <w:t>交叉淘汰赛阶段：采用交叉淘汰赛制，</w:t>
      </w:r>
      <w:r>
        <w:rPr>
          <w:rFonts w:ascii="Times New Roman" w:eastAsia="仿宋_GB2312" w:hint="eastAsia"/>
          <w:spacing w:val="0"/>
        </w:rPr>
        <w:t>各小组前两名进入交叉淘汰赛，同名次抽签决定交叉淘汰赛的落位，</w:t>
      </w:r>
      <w:r>
        <w:rPr>
          <w:rFonts w:ascii="Times New Roman" w:eastAsia="仿宋_GB2312"/>
          <w:spacing w:val="0"/>
        </w:rPr>
        <w:t>决出前八名</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（四）</w:t>
      </w:r>
      <w:r>
        <w:rPr>
          <w:rFonts w:ascii="Times New Roman" w:eastAsia="仿宋_GB2312"/>
          <w:spacing w:val="0"/>
        </w:rPr>
        <w:t>决定小组赛名次</w:t>
      </w:r>
      <w:r>
        <w:rPr>
          <w:rFonts w:ascii="Times New Roman" w:eastAsia="仿宋_GB2312" w:hint="eastAsia"/>
          <w:spacing w:val="0"/>
        </w:rPr>
        <w:t>的</w:t>
      </w:r>
      <w:r>
        <w:rPr>
          <w:rFonts w:ascii="Times New Roman" w:eastAsia="仿宋_GB2312"/>
          <w:spacing w:val="0"/>
        </w:rPr>
        <w:t>办法</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1</w:t>
      </w:r>
      <w:r>
        <w:rPr>
          <w:rFonts w:ascii="Times New Roman" w:eastAsia="仿宋_GB2312"/>
          <w:spacing w:val="0"/>
        </w:rPr>
        <w:t>．每场比赛均决出胜负，规定比赛时间内决出胜负者，胜队得</w:t>
      </w:r>
      <w:r>
        <w:rPr>
          <w:rFonts w:ascii="Times New Roman" w:eastAsia="仿宋_GB2312"/>
          <w:spacing w:val="0"/>
        </w:rPr>
        <w:t>3</w:t>
      </w:r>
      <w:r>
        <w:rPr>
          <w:rFonts w:ascii="Times New Roman" w:eastAsia="仿宋_GB2312"/>
          <w:spacing w:val="0"/>
        </w:rPr>
        <w:t>分，负队得</w:t>
      </w:r>
      <w:r>
        <w:rPr>
          <w:rFonts w:ascii="Times New Roman" w:eastAsia="仿宋_GB2312"/>
          <w:spacing w:val="0"/>
        </w:rPr>
        <w:t>0</w:t>
      </w:r>
      <w:r>
        <w:rPr>
          <w:rFonts w:ascii="Times New Roman" w:eastAsia="仿宋_GB2312"/>
          <w:spacing w:val="0"/>
        </w:rPr>
        <w:t>分；如遇平局，则直接以</w:t>
      </w:r>
      <w:r>
        <w:rPr>
          <w:rFonts w:ascii="Times New Roman" w:eastAsia="仿宋_GB2312" w:hint="eastAsia"/>
          <w:spacing w:val="0"/>
        </w:rPr>
        <w:t>罚点球</w:t>
      </w:r>
      <w:r>
        <w:rPr>
          <w:rFonts w:ascii="Times New Roman" w:eastAsia="仿宋_GB2312"/>
          <w:spacing w:val="0"/>
        </w:rPr>
        <w:t>形式决出胜负，</w:t>
      </w:r>
      <w:r>
        <w:rPr>
          <w:rFonts w:ascii="Times New Roman" w:eastAsia="仿宋_GB2312" w:hint="eastAsia"/>
          <w:spacing w:val="0"/>
        </w:rPr>
        <w:t>罚点球</w:t>
      </w:r>
      <w:r>
        <w:rPr>
          <w:rFonts w:ascii="Times New Roman" w:eastAsia="仿宋_GB2312"/>
          <w:spacing w:val="0"/>
        </w:rPr>
        <w:t>决出胜负者，胜队得</w:t>
      </w:r>
      <w:r>
        <w:rPr>
          <w:rFonts w:ascii="Times New Roman" w:eastAsia="仿宋_GB2312"/>
          <w:spacing w:val="0"/>
        </w:rPr>
        <w:t>2</w:t>
      </w:r>
      <w:r>
        <w:rPr>
          <w:rFonts w:ascii="Times New Roman" w:eastAsia="仿宋_GB2312"/>
          <w:spacing w:val="0"/>
        </w:rPr>
        <w:t>分</w:t>
      </w:r>
      <w:r>
        <w:rPr>
          <w:rFonts w:ascii="Times New Roman" w:eastAsia="仿宋_GB2312" w:hint="eastAsia"/>
          <w:spacing w:val="0"/>
        </w:rPr>
        <w:t>，</w:t>
      </w:r>
      <w:r>
        <w:rPr>
          <w:rFonts w:ascii="Times New Roman" w:eastAsia="仿宋_GB2312"/>
          <w:spacing w:val="0"/>
        </w:rPr>
        <w:t>负队得</w:t>
      </w:r>
      <w:r>
        <w:rPr>
          <w:rFonts w:ascii="Times New Roman" w:eastAsia="仿宋_GB2312"/>
          <w:spacing w:val="0"/>
        </w:rPr>
        <w:t>1</w:t>
      </w:r>
      <w:r>
        <w:rPr>
          <w:rFonts w:ascii="Times New Roman" w:eastAsia="仿宋_GB2312"/>
          <w:spacing w:val="0"/>
        </w:rPr>
        <w:t>分</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lastRenderedPageBreak/>
        <w:t>2</w:t>
      </w:r>
      <w:r>
        <w:rPr>
          <w:rFonts w:ascii="Times New Roman" w:eastAsia="仿宋_GB2312"/>
          <w:spacing w:val="0"/>
        </w:rPr>
        <w:t>．如果两队或两队以上积分相等，依下列顺序排列名次</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积分相等队之间相互比赛积分多者，名次列前；</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积分相等队之间相互比赛净胜球多者，名次列前；</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积分相等队之间相互比赛进球数多者，名次列前；</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积分相等队在全部比赛中净胜球多者，名次列前；</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积分相等队在全部比赛中进球数多者，名次列前；</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积分相等队在全部比赛中公平竞赛积分高者，名次列前（一张黄牌减</w:t>
      </w:r>
      <w:r>
        <w:rPr>
          <w:rFonts w:ascii="Times New Roman" w:eastAsia="仿宋_GB2312" w:hint="eastAsia"/>
          <w:spacing w:val="0"/>
        </w:rPr>
        <w:t>1</w:t>
      </w:r>
      <w:r>
        <w:rPr>
          <w:rFonts w:ascii="Times New Roman" w:eastAsia="仿宋_GB2312" w:hint="eastAsia"/>
          <w:spacing w:val="0"/>
        </w:rPr>
        <w:t>分，两黄变一红减</w:t>
      </w:r>
      <w:r>
        <w:rPr>
          <w:rFonts w:ascii="Times New Roman" w:eastAsia="仿宋_GB2312" w:hint="eastAsia"/>
          <w:spacing w:val="0"/>
        </w:rPr>
        <w:t>3</w:t>
      </w:r>
      <w:r>
        <w:rPr>
          <w:rFonts w:ascii="Times New Roman" w:eastAsia="仿宋_GB2312" w:hint="eastAsia"/>
          <w:spacing w:val="0"/>
        </w:rPr>
        <w:t>分，直接被出示红牌减</w:t>
      </w:r>
      <w:r>
        <w:rPr>
          <w:rFonts w:ascii="Times New Roman" w:eastAsia="仿宋_GB2312" w:hint="eastAsia"/>
          <w:spacing w:val="0"/>
        </w:rPr>
        <w:t>4</w:t>
      </w:r>
      <w:r>
        <w:rPr>
          <w:rFonts w:ascii="Times New Roman" w:eastAsia="仿宋_GB2312" w:hint="eastAsia"/>
          <w:spacing w:val="0"/>
        </w:rPr>
        <w:t>分，一张黄牌加一张直接红牌减</w:t>
      </w:r>
      <w:r>
        <w:rPr>
          <w:rFonts w:ascii="Times New Roman" w:eastAsia="仿宋_GB2312" w:hint="eastAsia"/>
          <w:spacing w:val="0"/>
        </w:rPr>
        <w:t>5</w:t>
      </w:r>
      <w:r>
        <w:rPr>
          <w:rFonts w:ascii="Times New Roman" w:eastAsia="仿宋_GB2312" w:hint="eastAsia"/>
          <w:spacing w:val="0"/>
        </w:rPr>
        <w:t>分）；</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hint="eastAsia"/>
          <w:spacing w:val="0"/>
        </w:rPr>
        <w:t>如以上仍相等，以抽签的办法决定名次。</w:t>
      </w:r>
    </w:p>
    <w:p w:rsidR="00071B52" w:rsidRDefault="00071B52" w:rsidP="00071B52">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十一、竞赛规则及特殊规定</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（一）执行国际足球理事会最新审定的《足球竞赛规则》。</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（二）执行《全国学生体育竞赛纪律处罚规定》。</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（三）比赛统一使用</w:t>
      </w:r>
      <w:r>
        <w:rPr>
          <w:rFonts w:ascii="Times New Roman" w:eastAsia="仿宋_GB2312" w:hint="eastAsia"/>
          <w:spacing w:val="0"/>
        </w:rPr>
        <w:t>5</w:t>
      </w:r>
      <w:r>
        <w:rPr>
          <w:rFonts w:ascii="Times New Roman" w:eastAsia="仿宋_GB2312"/>
          <w:spacing w:val="0"/>
        </w:rPr>
        <w:t>号比赛球。</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（四）每场比赛时间为</w:t>
      </w:r>
      <w:r>
        <w:rPr>
          <w:rFonts w:ascii="Times New Roman" w:eastAsia="仿宋_GB2312" w:hint="eastAsia"/>
          <w:spacing w:val="0"/>
        </w:rPr>
        <w:t>90</w:t>
      </w:r>
      <w:r>
        <w:rPr>
          <w:rFonts w:ascii="Times New Roman" w:eastAsia="仿宋_GB2312"/>
          <w:spacing w:val="0"/>
        </w:rPr>
        <w:t>分钟（上下半场各</w:t>
      </w:r>
      <w:r>
        <w:rPr>
          <w:rFonts w:ascii="Times New Roman" w:eastAsia="仿宋_GB2312" w:hint="eastAsia"/>
          <w:spacing w:val="0"/>
        </w:rPr>
        <w:t>45</w:t>
      </w:r>
      <w:r>
        <w:rPr>
          <w:rFonts w:ascii="Times New Roman" w:eastAsia="仿宋_GB2312"/>
          <w:spacing w:val="0"/>
        </w:rPr>
        <w:t>分钟），中场休息</w:t>
      </w:r>
      <w:r>
        <w:rPr>
          <w:rFonts w:ascii="Times New Roman" w:eastAsia="仿宋_GB2312"/>
          <w:spacing w:val="0"/>
        </w:rPr>
        <w:t>15</w:t>
      </w:r>
      <w:r>
        <w:rPr>
          <w:rFonts w:ascii="Times New Roman" w:eastAsia="仿宋_GB2312"/>
          <w:spacing w:val="0"/>
        </w:rPr>
        <w:t>分钟。</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（五）每场比赛允许填报替补运动员</w:t>
      </w:r>
      <w:r>
        <w:rPr>
          <w:rFonts w:ascii="Times New Roman" w:eastAsia="仿宋_GB2312" w:hint="eastAsia"/>
          <w:spacing w:val="0"/>
        </w:rPr>
        <w:t>7</w:t>
      </w:r>
      <w:r>
        <w:rPr>
          <w:rFonts w:ascii="Times New Roman" w:eastAsia="仿宋_GB2312"/>
          <w:spacing w:val="0"/>
        </w:rPr>
        <w:t>名，但只可替换</w:t>
      </w:r>
      <w:r>
        <w:rPr>
          <w:rFonts w:ascii="Times New Roman" w:eastAsia="仿宋_GB2312" w:hint="eastAsia"/>
          <w:spacing w:val="0"/>
        </w:rPr>
        <w:t>5</w:t>
      </w:r>
      <w:r>
        <w:rPr>
          <w:rFonts w:ascii="Times New Roman" w:eastAsia="仿宋_GB2312"/>
          <w:spacing w:val="0"/>
        </w:rPr>
        <w:t>名运动员，被替换下场的运动员不得重新被换上场。每场比赛换人次数不得超过三次，中场休息换人不计入次数。</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spacing w:val="0"/>
        </w:rPr>
        <w:t>（</w:t>
      </w:r>
      <w:r>
        <w:rPr>
          <w:rFonts w:ascii="Times New Roman" w:eastAsia="仿宋_GB2312" w:hint="eastAsia"/>
          <w:spacing w:val="0"/>
        </w:rPr>
        <w:t>六</w:t>
      </w:r>
      <w:r>
        <w:rPr>
          <w:rFonts w:ascii="Times New Roman" w:eastAsia="仿宋_GB2312"/>
          <w:spacing w:val="0"/>
        </w:rPr>
        <w:t>）在赛会期间得到红牌或累计两张黄牌的运动员，将自动取消下一场比赛的资格。同一名运动员被第二次出示红牌，终止该名队员参加本赛区比赛资格。</w:t>
      </w:r>
      <w:r>
        <w:rPr>
          <w:rFonts w:ascii="Times New Roman" w:eastAsia="仿宋_GB2312" w:hint="eastAsia"/>
          <w:spacing w:val="0"/>
        </w:rPr>
        <w:t>分组循环赛有关运动员的红、黄牌累积带入交叉淘汰赛。</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（七）因特殊情况的干扰，造成比赛中断，经大会组委会的</w:t>
      </w:r>
      <w:r>
        <w:rPr>
          <w:rFonts w:ascii="Times New Roman" w:eastAsia="仿宋_GB2312"/>
          <w:spacing w:val="0"/>
        </w:rPr>
        <w:lastRenderedPageBreak/>
        <w:t>多方努力仍未能恢复比赛，当时的比赛成绩有效，大会组委会须尽快（</w:t>
      </w:r>
      <w:r>
        <w:rPr>
          <w:rFonts w:ascii="Times New Roman" w:eastAsia="仿宋_GB2312"/>
          <w:spacing w:val="0"/>
        </w:rPr>
        <w:t>24</w:t>
      </w:r>
      <w:r>
        <w:rPr>
          <w:rFonts w:ascii="Times New Roman" w:eastAsia="仿宋_GB2312"/>
          <w:spacing w:val="0"/>
        </w:rPr>
        <w:t>小时内）另选场地补足比赛</w:t>
      </w:r>
      <w:r>
        <w:rPr>
          <w:rFonts w:ascii="Times New Roman" w:eastAsia="仿宋_GB2312" w:hint="eastAsia"/>
          <w:spacing w:val="0"/>
        </w:rPr>
        <w:t>剩余</w:t>
      </w:r>
      <w:r>
        <w:rPr>
          <w:rFonts w:ascii="Times New Roman" w:eastAsia="仿宋_GB2312"/>
          <w:spacing w:val="0"/>
        </w:rPr>
        <w:t>时间（包括罚球点球）。如有不可抗拒</w:t>
      </w:r>
      <w:r>
        <w:rPr>
          <w:rFonts w:ascii="Times New Roman" w:eastAsia="仿宋_GB2312" w:hint="eastAsia"/>
          <w:spacing w:val="0"/>
        </w:rPr>
        <w:t>原因</w:t>
      </w:r>
      <w:r>
        <w:rPr>
          <w:rFonts w:ascii="Times New Roman" w:eastAsia="仿宋_GB2312"/>
          <w:spacing w:val="0"/>
        </w:rPr>
        <w:t>需更改比赛日期，由大会组委会做出决定。</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（八）</w:t>
      </w:r>
      <w:r>
        <w:rPr>
          <w:rFonts w:ascii="Times New Roman" w:eastAsia="仿宋_GB2312" w:hint="eastAsia"/>
          <w:spacing w:val="0"/>
        </w:rPr>
        <w:t>比赛队员若自行穿紧身裤，其颜色须与比赛短裤的颜色一致；场上队长必须佩戴不少于</w:t>
      </w:r>
      <w:r>
        <w:rPr>
          <w:rFonts w:ascii="Times New Roman" w:eastAsia="仿宋_GB2312" w:hint="eastAsia"/>
          <w:spacing w:val="0"/>
        </w:rPr>
        <w:t>6</w:t>
      </w:r>
      <w:r>
        <w:rPr>
          <w:rFonts w:ascii="Times New Roman" w:eastAsia="仿宋_GB2312" w:hint="eastAsia"/>
          <w:spacing w:val="0"/>
        </w:rPr>
        <w:t>厘米宽且与上衣颜色有明显区别的袖标；上场队员必须使用护腿板；比赛服装</w:t>
      </w:r>
      <w:proofErr w:type="gramStart"/>
      <w:r>
        <w:rPr>
          <w:rFonts w:ascii="Times New Roman" w:eastAsia="仿宋_GB2312" w:hint="eastAsia"/>
          <w:spacing w:val="0"/>
        </w:rPr>
        <w:t>和护袜的</w:t>
      </w:r>
      <w:proofErr w:type="gramEnd"/>
      <w:r>
        <w:rPr>
          <w:rFonts w:ascii="Times New Roman" w:eastAsia="仿宋_GB2312" w:hint="eastAsia"/>
          <w:spacing w:val="0"/>
        </w:rPr>
        <w:t>颜色必须全队一致。违者不得上场比赛</w:t>
      </w:r>
      <w:r>
        <w:rPr>
          <w:rFonts w:ascii="Times New Roman" w:eastAsia="仿宋_GB2312"/>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w:t>
      </w:r>
      <w:r>
        <w:rPr>
          <w:rFonts w:ascii="Times New Roman" w:eastAsia="仿宋_GB2312" w:hint="eastAsia"/>
          <w:spacing w:val="0"/>
        </w:rPr>
        <w:t>九</w:t>
      </w:r>
      <w:r>
        <w:rPr>
          <w:rFonts w:ascii="Times New Roman" w:eastAsia="仿宋_GB2312"/>
          <w:spacing w:val="0"/>
        </w:rPr>
        <w:t>）穿皮面</w:t>
      </w:r>
      <w:proofErr w:type="gramStart"/>
      <w:r>
        <w:rPr>
          <w:rFonts w:ascii="Times New Roman" w:eastAsia="仿宋_GB2312"/>
          <w:spacing w:val="0"/>
        </w:rPr>
        <w:t>死钉足</w:t>
      </w:r>
      <w:proofErr w:type="gramEnd"/>
      <w:r>
        <w:rPr>
          <w:rFonts w:ascii="Times New Roman" w:eastAsia="仿宋_GB2312"/>
          <w:spacing w:val="0"/>
        </w:rPr>
        <w:t>球鞋进行比赛。</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（十）</w:t>
      </w:r>
      <w:r>
        <w:rPr>
          <w:rFonts w:ascii="Times New Roman" w:eastAsia="仿宋_GB2312"/>
          <w:spacing w:val="0"/>
        </w:rPr>
        <w:t>各阶段参赛运动员不得留怪异发型、染发以及佩带任何饰物，否则取消其比赛资格</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w:t>
      </w:r>
      <w:r>
        <w:rPr>
          <w:rFonts w:ascii="Times New Roman" w:eastAsia="仿宋_GB2312" w:hint="eastAsia"/>
          <w:spacing w:val="0"/>
        </w:rPr>
        <w:t>十一</w:t>
      </w:r>
      <w:r>
        <w:rPr>
          <w:rFonts w:ascii="Times New Roman" w:eastAsia="仿宋_GB2312"/>
          <w:spacing w:val="0"/>
        </w:rPr>
        <w:t>）组委会将为所有参赛的运动员和官员配发</w:t>
      </w:r>
      <w:r>
        <w:rPr>
          <w:rFonts w:ascii="Times New Roman" w:eastAsia="仿宋_GB2312"/>
          <w:spacing w:val="0"/>
        </w:rPr>
        <w:t>“</w:t>
      </w:r>
      <w:r>
        <w:rPr>
          <w:rFonts w:ascii="Times New Roman" w:eastAsia="仿宋_GB2312"/>
          <w:spacing w:val="0"/>
        </w:rPr>
        <w:t>参赛证</w:t>
      </w:r>
      <w:r>
        <w:rPr>
          <w:rFonts w:ascii="Times New Roman" w:eastAsia="仿宋_GB2312"/>
          <w:spacing w:val="0"/>
        </w:rPr>
        <w:t>”</w:t>
      </w:r>
      <w:r>
        <w:rPr>
          <w:rFonts w:ascii="Times New Roman" w:eastAsia="仿宋_GB2312"/>
          <w:spacing w:val="0"/>
        </w:rPr>
        <w:t>，凡未佩戴</w:t>
      </w:r>
      <w:r>
        <w:rPr>
          <w:rFonts w:ascii="Times New Roman" w:eastAsia="仿宋_GB2312"/>
          <w:spacing w:val="0"/>
        </w:rPr>
        <w:t>“</w:t>
      </w:r>
      <w:r>
        <w:rPr>
          <w:rFonts w:ascii="Times New Roman" w:eastAsia="仿宋_GB2312"/>
          <w:spacing w:val="0"/>
        </w:rPr>
        <w:t>参赛证</w:t>
      </w:r>
      <w:r>
        <w:rPr>
          <w:rFonts w:ascii="Times New Roman" w:eastAsia="仿宋_GB2312"/>
          <w:spacing w:val="0"/>
        </w:rPr>
        <w:t>”</w:t>
      </w:r>
      <w:r>
        <w:rPr>
          <w:rFonts w:ascii="Times New Roman" w:eastAsia="仿宋_GB2312"/>
          <w:spacing w:val="0"/>
        </w:rPr>
        <w:t>的运动员和官员一律不得进入任何比赛有关区域</w:t>
      </w:r>
      <w:r>
        <w:rPr>
          <w:rFonts w:ascii="Times New Roman" w:eastAsia="仿宋_GB2312" w:hint="eastAsia"/>
          <w:spacing w:val="0"/>
        </w:rPr>
        <w:t>。</w:t>
      </w:r>
    </w:p>
    <w:p w:rsidR="00071B52" w:rsidRDefault="00071B52" w:rsidP="00071B52">
      <w:pPr>
        <w:spacing w:line="324" w:lineRule="auto"/>
        <w:ind w:firstLineChars="200" w:firstLine="640"/>
        <w:rPr>
          <w:rFonts w:ascii="Times New Roman" w:eastAsia="黑体" w:cs="黑体"/>
          <w:bCs/>
          <w:spacing w:val="0"/>
        </w:rPr>
      </w:pPr>
      <w:r>
        <w:rPr>
          <w:rFonts w:ascii="Times New Roman" w:eastAsia="黑体" w:cs="黑体" w:hint="eastAsia"/>
          <w:bCs/>
          <w:spacing w:val="0"/>
        </w:rPr>
        <w:t>十二、</w:t>
      </w:r>
      <w:r>
        <w:rPr>
          <w:rFonts w:ascii="Times New Roman" w:eastAsia="黑体" w:cs="黑体"/>
          <w:bCs/>
          <w:spacing w:val="0"/>
        </w:rPr>
        <w:t>录取名次及奖励</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（一）省教育厅</w:t>
      </w:r>
      <w:r>
        <w:rPr>
          <w:rFonts w:ascii="Times New Roman" w:eastAsia="仿宋_GB2312" w:hint="eastAsia"/>
          <w:spacing w:val="0"/>
        </w:rPr>
        <w:t>、省体育局</w:t>
      </w:r>
      <w:r>
        <w:rPr>
          <w:rFonts w:ascii="Times New Roman" w:eastAsia="仿宋_GB2312"/>
          <w:spacing w:val="0"/>
        </w:rPr>
        <w:t>将向获得本次比赛</w:t>
      </w:r>
      <w:r>
        <w:rPr>
          <w:rFonts w:ascii="Times New Roman" w:eastAsia="仿宋_GB2312"/>
          <w:spacing w:val="0"/>
        </w:rPr>
        <w:t>1-3</w:t>
      </w:r>
      <w:r>
        <w:rPr>
          <w:rFonts w:ascii="Times New Roman" w:eastAsia="仿宋_GB2312"/>
          <w:spacing w:val="0"/>
        </w:rPr>
        <w:t>名球队颁发联赛奖杯，</w:t>
      </w:r>
      <w:proofErr w:type="gramStart"/>
      <w:r>
        <w:rPr>
          <w:rFonts w:ascii="Times New Roman" w:eastAsia="仿宋_GB2312" w:hint="eastAsia"/>
          <w:spacing w:val="0"/>
        </w:rPr>
        <w:t>省学生</w:t>
      </w:r>
      <w:proofErr w:type="gramEnd"/>
      <w:r>
        <w:rPr>
          <w:rFonts w:ascii="Times New Roman" w:eastAsia="仿宋_GB2312" w:hint="eastAsia"/>
          <w:spacing w:val="0"/>
        </w:rPr>
        <w:t>体育协会</w:t>
      </w:r>
      <w:r>
        <w:rPr>
          <w:rFonts w:ascii="Times New Roman" w:eastAsia="仿宋_GB2312"/>
          <w:spacing w:val="0"/>
        </w:rPr>
        <w:t>对运动员颁发成绩证书。</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（二）省教育厅</w:t>
      </w:r>
      <w:r>
        <w:rPr>
          <w:rFonts w:ascii="Times New Roman" w:eastAsia="仿宋_GB2312" w:hint="eastAsia"/>
          <w:spacing w:val="0"/>
        </w:rPr>
        <w:t>、省体育局</w:t>
      </w:r>
      <w:r>
        <w:rPr>
          <w:rFonts w:ascii="Times New Roman" w:eastAsia="仿宋_GB2312"/>
          <w:spacing w:val="0"/>
        </w:rPr>
        <w:t>将向获得本次比赛</w:t>
      </w:r>
      <w:r>
        <w:rPr>
          <w:rFonts w:ascii="Times New Roman" w:eastAsia="仿宋_GB2312"/>
          <w:spacing w:val="0"/>
        </w:rPr>
        <w:t>4-8</w:t>
      </w:r>
      <w:r>
        <w:rPr>
          <w:rFonts w:ascii="Times New Roman" w:eastAsia="仿宋_GB2312"/>
          <w:spacing w:val="0"/>
        </w:rPr>
        <w:t>名球队颁发奖牌，</w:t>
      </w:r>
      <w:proofErr w:type="gramStart"/>
      <w:r>
        <w:rPr>
          <w:rFonts w:ascii="Times New Roman" w:eastAsia="仿宋_GB2312" w:hint="eastAsia"/>
          <w:spacing w:val="0"/>
        </w:rPr>
        <w:t>省学生</w:t>
      </w:r>
      <w:proofErr w:type="gramEnd"/>
      <w:r>
        <w:rPr>
          <w:rFonts w:ascii="Times New Roman" w:eastAsia="仿宋_GB2312" w:hint="eastAsia"/>
          <w:spacing w:val="0"/>
        </w:rPr>
        <w:t>体育协会</w:t>
      </w:r>
      <w:r>
        <w:rPr>
          <w:rFonts w:ascii="Times New Roman" w:eastAsia="仿宋_GB2312"/>
          <w:spacing w:val="0"/>
        </w:rPr>
        <w:t>对运动员颁发成绩证书。</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（三）男、女组分别设立</w:t>
      </w:r>
      <w:r>
        <w:rPr>
          <w:rFonts w:ascii="Times New Roman" w:eastAsia="仿宋_GB2312"/>
          <w:spacing w:val="0"/>
        </w:rPr>
        <w:t>“</w:t>
      </w:r>
      <w:r>
        <w:rPr>
          <w:rFonts w:ascii="Times New Roman" w:eastAsia="仿宋_GB2312"/>
          <w:spacing w:val="0"/>
        </w:rPr>
        <w:t>最佳运动员</w:t>
      </w:r>
      <w:r>
        <w:rPr>
          <w:rFonts w:ascii="Times New Roman" w:eastAsia="仿宋_GB2312"/>
          <w:spacing w:val="0"/>
        </w:rPr>
        <w:t>”“</w:t>
      </w:r>
      <w:r>
        <w:rPr>
          <w:rFonts w:ascii="Times New Roman" w:eastAsia="仿宋_GB2312"/>
          <w:spacing w:val="0"/>
        </w:rPr>
        <w:t>最佳射手</w:t>
      </w:r>
      <w:r>
        <w:rPr>
          <w:rFonts w:ascii="Times New Roman" w:eastAsia="仿宋_GB2312"/>
          <w:spacing w:val="0"/>
        </w:rPr>
        <w:t>”</w:t>
      </w:r>
      <w:r>
        <w:rPr>
          <w:rFonts w:ascii="Times New Roman" w:eastAsia="仿宋_GB2312"/>
          <w:spacing w:val="0"/>
        </w:rPr>
        <w:t>、</w:t>
      </w:r>
      <w:r>
        <w:rPr>
          <w:rFonts w:ascii="Times New Roman" w:eastAsia="仿宋_GB2312"/>
          <w:spacing w:val="0"/>
        </w:rPr>
        <w:t>“</w:t>
      </w:r>
      <w:r>
        <w:rPr>
          <w:rFonts w:ascii="Times New Roman" w:eastAsia="仿宋_GB2312"/>
          <w:spacing w:val="0"/>
        </w:rPr>
        <w:t>最佳守门员</w:t>
      </w:r>
      <w:r>
        <w:rPr>
          <w:rFonts w:ascii="Times New Roman" w:eastAsia="仿宋_GB2312"/>
          <w:spacing w:val="0"/>
        </w:rPr>
        <w:t>”</w:t>
      </w:r>
      <w:r>
        <w:rPr>
          <w:rFonts w:ascii="Times New Roman" w:eastAsia="仿宋_GB2312"/>
          <w:spacing w:val="0"/>
        </w:rPr>
        <w:t>奖项，省教育厅</w:t>
      </w:r>
      <w:r>
        <w:rPr>
          <w:rFonts w:ascii="Times New Roman" w:eastAsia="仿宋_GB2312" w:hint="eastAsia"/>
          <w:spacing w:val="0"/>
        </w:rPr>
        <w:t>、省体育局</w:t>
      </w:r>
      <w:r>
        <w:rPr>
          <w:rFonts w:ascii="Times New Roman" w:eastAsia="仿宋_GB2312"/>
          <w:spacing w:val="0"/>
        </w:rPr>
        <w:t>将对获奖者颁发奖杯、</w:t>
      </w:r>
      <w:proofErr w:type="gramStart"/>
      <w:r>
        <w:rPr>
          <w:rFonts w:ascii="Times New Roman" w:eastAsia="仿宋_GB2312" w:hint="eastAsia"/>
          <w:spacing w:val="0"/>
        </w:rPr>
        <w:t>省学生</w:t>
      </w:r>
      <w:proofErr w:type="gramEnd"/>
      <w:r>
        <w:rPr>
          <w:rFonts w:ascii="Times New Roman" w:eastAsia="仿宋_GB2312" w:hint="eastAsia"/>
          <w:spacing w:val="0"/>
        </w:rPr>
        <w:t>体育协会</w:t>
      </w:r>
      <w:r>
        <w:rPr>
          <w:rFonts w:ascii="Times New Roman" w:eastAsia="仿宋_GB2312"/>
          <w:spacing w:val="0"/>
        </w:rPr>
        <w:t>将对获奖者颁发证书。</w:t>
      </w:r>
    </w:p>
    <w:p w:rsidR="00071B52" w:rsidRDefault="00071B52" w:rsidP="00071B52">
      <w:pPr>
        <w:spacing w:line="324" w:lineRule="auto"/>
        <w:ind w:firstLineChars="200" w:firstLine="640"/>
        <w:rPr>
          <w:rFonts w:ascii="Times New Roman" w:eastAsia="仿宋_GB2312"/>
          <w:spacing w:val="0"/>
        </w:rPr>
      </w:pPr>
      <w:r>
        <w:rPr>
          <w:rFonts w:ascii="Times New Roman" w:eastAsia="仿宋_GB2312"/>
          <w:spacing w:val="0"/>
        </w:rPr>
        <w:t>（四）男、女组分别设立</w:t>
      </w:r>
      <w:r>
        <w:rPr>
          <w:rFonts w:ascii="Times New Roman" w:eastAsia="仿宋_GB2312"/>
          <w:spacing w:val="0"/>
        </w:rPr>
        <w:t>“</w:t>
      </w:r>
      <w:r>
        <w:rPr>
          <w:rFonts w:ascii="Times New Roman" w:eastAsia="仿宋_GB2312"/>
          <w:spacing w:val="0"/>
        </w:rPr>
        <w:t>优秀教练员</w:t>
      </w:r>
      <w:r>
        <w:rPr>
          <w:rFonts w:ascii="Times New Roman" w:eastAsia="仿宋_GB2312"/>
          <w:spacing w:val="0"/>
        </w:rPr>
        <w:t>”“</w:t>
      </w:r>
      <w:r>
        <w:rPr>
          <w:rFonts w:ascii="Times New Roman" w:eastAsia="仿宋_GB2312"/>
          <w:spacing w:val="0"/>
        </w:rPr>
        <w:t>优秀裁判员</w:t>
      </w:r>
      <w:r>
        <w:rPr>
          <w:rFonts w:ascii="Times New Roman" w:eastAsia="仿宋_GB2312"/>
          <w:spacing w:val="0"/>
        </w:rPr>
        <w:t>”</w:t>
      </w:r>
      <w:r>
        <w:rPr>
          <w:rFonts w:ascii="Times New Roman" w:eastAsia="仿宋_GB2312"/>
          <w:spacing w:val="0"/>
        </w:rPr>
        <w:t>及</w:t>
      </w:r>
      <w:r>
        <w:rPr>
          <w:rFonts w:ascii="Times New Roman" w:eastAsia="仿宋_GB2312"/>
          <w:spacing w:val="0"/>
        </w:rPr>
        <w:t>“</w:t>
      </w:r>
      <w:r>
        <w:rPr>
          <w:rFonts w:ascii="Times New Roman" w:eastAsia="仿宋_GB2312"/>
          <w:spacing w:val="0"/>
        </w:rPr>
        <w:t>体育道德风尚奖</w:t>
      </w:r>
      <w:r>
        <w:rPr>
          <w:rFonts w:ascii="Times New Roman" w:eastAsia="仿宋_GB2312"/>
          <w:spacing w:val="0"/>
        </w:rPr>
        <w:t>”</w:t>
      </w:r>
      <w:r>
        <w:rPr>
          <w:rFonts w:ascii="Times New Roman" w:eastAsia="仿宋_GB2312"/>
          <w:spacing w:val="0"/>
        </w:rPr>
        <w:t>奖项，</w:t>
      </w:r>
      <w:proofErr w:type="gramStart"/>
      <w:r>
        <w:rPr>
          <w:rFonts w:ascii="Times New Roman" w:eastAsia="仿宋_GB2312" w:hint="eastAsia"/>
          <w:spacing w:val="0"/>
        </w:rPr>
        <w:t>省学生</w:t>
      </w:r>
      <w:proofErr w:type="gramEnd"/>
      <w:r>
        <w:rPr>
          <w:rFonts w:ascii="Times New Roman" w:eastAsia="仿宋_GB2312" w:hint="eastAsia"/>
          <w:spacing w:val="0"/>
        </w:rPr>
        <w:t>体育协会</w:t>
      </w:r>
      <w:r>
        <w:rPr>
          <w:rFonts w:ascii="Times New Roman" w:eastAsia="仿宋_GB2312"/>
          <w:spacing w:val="0"/>
        </w:rPr>
        <w:t>将为获奖者颁发证书。其中</w:t>
      </w:r>
      <w:r>
        <w:rPr>
          <w:rFonts w:ascii="Times New Roman" w:eastAsia="仿宋_GB2312"/>
          <w:spacing w:val="0"/>
        </w:rPr>
        <w:t>“</w:t>
      </w:r>
      <w:r>
        <w:rPr>
          <w:rFonts w:ascii="Times New Roman" w:eastAsia="仿宋_GB2312"/>
          <w:spacing w:val="0"/>
        </w:rPr>
        <w:t>优秀教练员</w:t>
      </w:r>
      <w:r>
        <w:rPr>
          <w:rFonts w:ascii="Times New Roman" w:eastAsia="仿宋_GB2312"/>
          <w:spacing w:val="0"/>
        </w:rPr>
        <w:t>”</w:t>
      </w:r>
      <w:r>
        <w:rPr>
          <w:rFonts w:ascii="Times New Roman" w:eastAsia="仿宋_GB2312"/>
          <w:spacing w:val="0"/>
        </w:rPr>
        <w:t>在前</w:t>
      </w:r>
      <w:r>
        <w:rPr>
          <w:rFonts w:ascii="Times New Roman" w:eastAsia="仿宋_GB2312"/>
          <w:spacing w:val="0"/>
        </w:rPr>
        <w:t>8</w:t>
      </w:r>
      <w:r>
        <w:rPr>
          <w:rFonts w:ascii="Times New Roman" w:eastAsia="仿宋_GB2312"/>
          <w:spacing w:val="0"/>
        </w:rPr>
        <w:t>名队伍中推选（参赛队伍不足</w:t>
      </w:r>
      <w:r>
        <w:rPr>
          <w:rFonts w:ascii="Times New Roman" w:eastAsia="仿宋_GB2312"/>
          <w:spacing w:val="0"/>
        </w:rPr>
        <w:t>8</w:t>
      </w:r>
      <w:r>
        <w:rPr>
          <w:rFonts w:ascii="Times New Roman" w:eastAsia="仿宋_GB2312"/>
          <w:spacing w:val="0"/>
        </w:rPr>
        <w:t>队则在前</w:t>
      </w:r>
      <w:r>
        <w:rPr>
          <w:rFonts w:ascii="Times New Roman" w:eastAsia="仿宋_GB2312"/>
          <w:spacing w:val="0"/>
        </w:rPr>
        <w:t>3</w:t>
      </w:r>
      <w:r>
        <w:rPr>
          <w:rFonts w:ascii="Times New Roman" w:eastAsia="仿宋_GB2312"/>
          <w:spacing w:val="0"/>
        </w:rPr>
        <w:t>名中</w:t>
      </w:r>
      <w:r>
        <w:rPr>
          <w:rFonts w:ascii="Times New Roman" w:eastAsia="仿宋_GB2312"/>
          <w:spacing w:val="0"/>
        </w:rPr>
        <w:lastRenderedPageBreak/>
        <w:t>推选），各单位限推选</w:t>
      </w:r>
      <w:r>
        <w:rPr>
          <w:rFonts w:ascii="Times New Roman" w:eastAsia="仿宋_GB2312"/>
          <w:spacing w:val="0"/>
        </w:rPr>
        <w:t>1</w:t>
      </w:r>
      <w:r>
        <w:rPr>
          <w:rFonts w:ascii="Times New Roman" w:eastAsia="仿宋_GB2312"/>
          <w:spacing w:val="0"/>
        </w:rPr>
        <w:t>人；</w:t>
      </w:r>
      <w:r>
        <w:rPr>
          <w:rFonts w:ascii="Times New Roman" w:eastAsia="仿宋_GB2312"/>
          <w:spacing w:val="0"/>
        </w:rPr>
        <w:t>“</w:t>
      </w:r>
      <w:r>
        <w:rPr>
          <w:rFonts w:ascii="Times New Roman" w:eastAsia="仿宋_GB2312"/>
          <w:spacing w:val="0"/>
        </w:rPr>
        <w:t>优秀裁判员</w:t>
      </w:r>
      <w:r>
        <w:rPr>
          <w:rFonts w:ascii="Times New Roman" w:eastAsia="仿宋_GB2312"/>
          <w:spacing w:val="0"/>
        </w:rPr>
        <w:t>”</w:t>
      </w:r>
      <w:r>
        <w:rPr>
          <w:rFonts w:ascii="Times New Roman" w:eastAsia="仿宋_GB2312"/>
          <w:spacing w:val="0"/>
        </w:rPr>
        <w:t>按裁判员总数的</w:t>
      </w:r>
      <w:r>
        <w:rPr>
          <w:rFonts w:ascii="Times New Roman" w:eastAsia="仿宋_GB2312"/>
          <w:spacing w:val="0"/>
        </w:rPr>
        <w:t>10%</w:t>
      </w:r>
      <w:r>
        <w:rPr>
          <w:rFonts w:ascii="Times New Roman" w:eastAsia="仿宋_GB2312"/>
          <w:spacing w:val="0"/>
        </w:rPr>
        <w:t>比例评选；</w:t>
      </w:r>
      <w:r>
        <w:rPr>
          <w:rFonts w:ascii="Times New Roman" w:eastAsia="仿宋_GB2312"/>
          <w:spacing w:val="0"/>
        </w:rPr>
        <w:t>“</w:t>
      </w:r>
      <w:r>
        <w:rPr>
          <w:rFonts w:ascii="Times New Roman" w:eastAsia="仿宋_GB2312"/>
          <w:spacing w:val="0"/>
        </w:rPr>
        <w:t>体育道德风尚奖</w:t>
      </w:r>
      <w:r>
        <w:rPr>
          <w:rFonts w:ascii="Times New Roman" w:eastAsia="仿宋_GB2312"/>
          <w:spacing w:val="0"/>
        </w:rPr>
        <w:t>”</w:t>
      </w:r>
      <w:r>
        <w:rPr>
          <w:rFonts w:ascii="Times New Roman" w:eastAsia="仿宋_GB2312"/>
          <w:spacing w:val="0"/>
        </w:rPr>
        <w:t>按照参赛队伍的</w:t>
      </w:r>
      <w:r>
        <w:rPr>
          <w:rFonts w:ascii="Times New Roman" w:eastAsia="仿宋_GB2312"/>
          <w:spacing w:val="0"/>
        </w:rPr>
        <w:t>20%</w:t>
      </w:r>
      <w:r>
        <w:rPr>
          <w:rFonts w:ascii="Times New Roman" w:eastAsia="仿宋_GB2312"/>
          <w:spacing w:val="0"/>
        </w:rPr>
        <w:t>比例评选。</w:t>
      </w:r>
    </w:p>
    <w:p w:rsidR="00071B52" w:rsidRDefault="00071B52" w:rsidP="00071B52">
      <w:pPr>
        <w:spacing w:line="324" w:lineRule="auto"/>
        <w:ind w:firstLineChars="200" w:firstLine="640"/>
        <w:rPr>
          <w:rFonts w:ascii="Times New Roman" w:eastAsia="黑体" w:cs="黑体"/>
          <w:bCs/>
          <w:spacing w:val="0"/>
        </w:rPr>
      </w:pPr>
      <w:r>
        <w:rPr>
          <w:rFonts w:ascii="Times New Roman" w:eastAsia="黑体" w:cs="黑体" w:hint="eastAsia"/>
          <w:bCs/>
          <w:spacing w:val="0"/>
        </w:rPr>
        <w:t>十三、</w:t>
      </w:r>
      <w:r>
        <w:rPr>
          <w:rFonts w:ascii="Times New Roman" w:eastAsia="黑体" w:cs="黑体"/>
          <w:bCs/>
          <w:spacing w:val="0"/>
        </w:rPr>
        <w:t>安全管理及应急预案</w:t>
      </w:r>
    </w:p>
    <w:p w:rsidR="00071B52" w:rsidRDefault="00071B52" w:rsidP="00071B52">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（一）参赛队需加强内部管理，严格纪律，实行全程带队领队负责制。</w:t>
      </w:r>
    </w:p>
    <w:p w:rsidR="00071B52" w:rsidRDefault="00071B52" w:rsidP="00071B52">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（二）参赛队员必须是身体健康者，请各队在比赛前做好健康检查。</w:t>
      </w:r>
    </w:p>
    <w:p w:rsidR="00071B52" w:rsidRDefault="00071B52" w:rsidP="00071B52">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（三）参加比赛的所有运动员，必须在报到前统一办理保险，未办理保险的单位不得参赛。</w:t>
      </w:r>
    </w:p>
    <w:p w:rsidR="00071B52" w:rsidRDefault="00071B52" w:rsidP="00071B52">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（四）比赛如因故无法进行，将推迟比赛，时间另行通知。</w:t>
      </w:r>
    </w:p>
    <w:p w:rsidR="00071B52" w:rsidRDefault="00071B52" w:rsidP="00071B52">
      <w:pPr>
        <w:spacing w:line="324" w:lineRule="auto"/>
        <w:ind w:firstLineChars="200" w:firstLine="640"/>
        <w:rPr>
          <w:rFonts w:ascii="Times New Roman" w:eastAsia="仿宋_GB2312" w:cs="仿宋_GB2312" w:hint="eastAsia"/>
          <w:spacing w:val="0"/>
        </w:rPr>
      </w:pPr>
      <w:r>
        <w:rPr>
          <w:rFonts w:ascii="Times New Roman" w:eastAsia="仿宋_GB2312" w:cs="仿宋_GB2312" w:hint="eastAsia"/>
          <w:spacing w:val="0"/>
        </w:rPr>
        <w:t>（五）在比赛过程中，承办单位要安排工作人员在比赛区域巡逻，以防运动员出现不适或其他突发状况，并在赛场设置医疗点，提供必备药物。</w:t>
      </w:r>
    </w:p>
    <w:p w:rsidR="00071B52" w:rsidRDefault="00071B52" w:rsidP="00071B52">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十四、</w:t>
      </w:r>
      <w:r>
        <w:rPr>
          <w:rFonts w:ascii="Times New Roman" w:eastAsia="黑体" w:cs="黑体"/>
          <w:bCs/>
          <w:spacing w:val="0"/>
        </w:rPr>
        <w:t>比赛监督、裁判员</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比赛监督、裁判员由主办单位选派。</w:t>
      </w:r>
    </w:p>
    <w:p w:rsidR="00071B52" w:rsidRDefault="00071B52" w:rsidP="00071B52">
      <w:pPr>
        <w:spacing w:line="324" w:lineRule="auto"/>
        <w:ind w:firstLineChars="200" w:firstLine="640"/>
        <w:rPr>
          <w:rFonts w:ascii="Times New Roman" w:eastAsia="黑体" w:cs="黑体" w:hint="eastAsia"/>
          <w:bCs/>
          <w:spacing w:val="0"/>
        </w:rPr>
      </w:pPr>
      <w:r>
        <w:rPr>
          <w:rFonts w:ascii="Times New Roman" w:eastAsia="黑体" w:cs="黑体" w:hint="eastAsia"/>
          <w:bCs/>
          <w:spacing w:val="0"/>
        </w:rPr>
        <w:t>十五、</w:t>
      </w:r>
      <w:r>
        <w:rPr>
          <w:rFonts w:eastAsia="黑体" w:hint="eastAsia"/>
          <w:spacing w:val="0"/>
        </w:rPr>
        <w:t>赛事组织和运行</w:t>
      </w:r>
    </w:p>
    <w:p w:rsidR="00071B52" w:rsidRDefault="00071B52" w:rsidP="00071B52">
      <w:pPr>
        <w:spacing w:line="324" w:lineRule="auto"/>
        <w:ind w:firstLineChars="200" w:firstLine="640"/>
        <w:rPr>
          <w:rFonts w:eastAsia="仿宋_GB2312" w:hint="eastAsia"/>
          <w:spacing w:val="0"/>
        </w:rPr>
      </w:pPr>
      <w:proofErr w:type="gramStart"/>
      <w:r>
        <w:rPr>
          <w:rFonts w:eastAsia="仿宋_GB2312" w:hint="eastAsia"/>
          <w:spacing w:val="0"/>
        </w:rPr>
        <w:t>省学生</w:t>
      </w:r>
      <w:proofErr w:type="gramEnd"/>
      <w:r>
        <w:rPr>
          <w:rFonts w:eastAsia="仿宋_GB2312" w:hint="eastAsia"/>
          <w:spacing w:val="0"/>
        </w:rPr>
        <w:t>体育协会负责赛事组织和运行，</w:t>
      </w:r>
      <w:r>
        <w:rPr>
          <w:rFonts w:ascii="Times New Roman" w:eastAsia="仿宋_GB2312"/>
          <w:spacing w:val="0"/>
        </w:rPr>
        <w:t>各参赛单位</w:t>
      </w:r>
      <w:r>
        <w:rPr>
          <w:rFonts w:ascii="Times New Roman" w:eastAsia="仿宋_GB2312" w:hint="eastAsia"/>
          <w:spacing w:val="0"/>
        </w:rPr>
        <w:t>食宿费、</w:t>
      </w:r>
      <w:r>
        <w:rPr>
          <w:rFonts w:ascii="Times New Roman" w:eastAsia="仿宋_GB2312"/>
          <w:spacing w:val="0"/>
        </w:rPr>
        <w:t>交通费自理</w:t>
      </w:r>
      <w:r>
        <w:rPr>
          <w:rFonts w:ascii="Times New Roman" w:eastAsia="仿宋_GB2312" w:hint="eastAsia"/>
          <w:spacing w:val="0"/>
        </w:rPr>
        <w:t>，具体事宜由</w:t>
      </w:r>
      <w:proofErr w:type="gramStart"/>
      <w:r>
        <w:rPr>
          <w:rFonts w:ascii="Times New Roman" w:eastAsia="仿宋_GB2312" w:hint="eastAsia"/>
          <w:spacing w:val="0"/>
        </w:rPr>
        <w:t>省学生</w:t>
      </w:r>
      <w:proofErr w:type="gramEnd"/>
      <w:r>
        <w:rPr>
          <w:rFonts w:ascii="Times New Roman" w:eastAsia="仿宋_GB2312" w:hint="eastAsia"/>
          <w:spacing w:val="0"/>
        </w:rPr>
        <w:t>体育协会负责通知</w:t>
      </w:r>
      <w:r>
        <w:rPr>
          <w:rFonts w:eastAsia="仿宋_GB2312" w:hint="eastAsia"/>
          <w:spacing w:val="0"/>
        </w:rPr>
        <w:t>。</w:t>
      </w:r>
    </w:p>
    <w:p w:rsidR="00071B52" w:rsidRDefault="00071B52" w:rsidP="00071B52">
      <w:pPr>
        <w:spacing w:line="324" w:lineRule="auto"/>
        <w:ind w:firstLineChars="200" w:firstLine="640"/>
        <w:rPr>
          <w:rFonts w:ascii="Times New Roman" w:eastAsia="黑体" w:cs="黑体"/>
          <w:bCs/>
          <w:spacing w:val="0"/>
        </w:rPr>
      </w:pPr>
      <w:r>
        <w:rPr>
          <w:rFonts w:ascii="Times New Roman" w:eastAsia="黑体" w:cs="黑体" w:hint="eastAsia"/>
          <w:bCs/>
          <w:spacing w:val="0"/>
        </w:rPr>
        <w:t>十六、</w:t>
      </w:r>
      <w:r>
        <w:rPr>
          <w:rFonts w:ascii="Times New Roman" w:eastAsia="黑体" w:cs="黑体"/>
          <w:bCs/>
          <w:spacing w:val="0"/>
        </w:rPr>
        <w:t>其他事宜</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（一）本规程未尽事宜，另行通知。</w:t>
      </w:r>
    </w:p>
    <w:p w:rsidR="00071B52" w:rsidRDefault="00071B52" w:rsidP="00071B52">
      <w:pPr>
        <w:spacing w:line="324" w:lineRule="auto"/>
        <w:ind w:firstLineChars="200" w:firstLine="640"/>
        <w:rPr>
          <w:rFonts w:ascii="Times New Roman" w:eastAsia="仿宋_GB2312" w:hint="eastAsia"/>
          <w:spacing w:val="0"/>
        </w:rPr>
      </w:pPr>
      <w:r>
        <w:rPr>
          <w:rFonts w:ascii="Times New Roman" w:eastAsia="仿宋_GB2312" w:hint="eastAsia"/>
          <w:spacing w:val="0"/>
        </w:rPr>
        <w:t>（二）本规程解释</w:t>
      </w:r>
      <w:proofErr w:type="gramStart"/>
      <w:r>
        <w:rPr>
          <w:rFonts w:ascii="Times New Roman" w:eastAsia="仿宋_GB2312" w:hint="eastAsia"/>
          <w:spacing w:val="0"/>
        </w:rPr>
        <w:t>权属省</w:t>
      </w:r>
      <w:proofErr w:type="gramEnd"/>
      <w:r>
        <w:rPr>
          <w:rFonts w:ascii="Times New Roman" w:eastAsia="仿宋_GB2312" w:hint="eastAsia"/>
          <w:spacing w:val="0"/>
        </w:rPr>
        <w:t>教育厅。</w:t>
      </w:r>
    </w:p>
    <w:p w:rsidR="00071B52" w:rsidRDefault="00071B52" w:rsidP="00071B52">
      <w:pPr>
        <w:spacing w:line="324" w:lineRule="auto"/>
        <w:rPr>
          <w:rFonts w:ascii="方正小标宋简体" w:eastAsia="方正小标宋简体" w:hAnsi="方正小标宋简体" w:cs="方正小标宋简体" w:hint="eastAsia"/>
          <w:spacing w:val="0"/>
          <w:sz w:val="44"/>
          <w:szCs w:val="44"/>
        </w:rPr>
        <w:sectPr w:rsidR="00071B52">
          <w:pgSz w:w="11906" w:h="16838"/>
          <w:pgMar w:top="1701" w:right="1418" w:bottom="1701" w:left="1418" w:header="851" w:footer="1418" w:gutter="0"/>
          <w:cols w:space="720"/>
          <w:docGrid w:linePitch="312"/>
        </w:sectPr>
      </w:pPr>
    </w:p>
    <w:p w:rsidR="00071B52" w:rsidRDefault="00071B52" w:rsidP="00071B52">
      <w:pPr>
        <w:ind w:firstLineChars="200" w:firstLine="880"/>
        <w:rPr>
          <w:rFonts w:ascii="方正小标宋简体" w:eastAsia="方正小标宋简体" w:hAnsi="方正小标宋简体" w:cs="方正小标宋简体"/>
          <w:spacing w:val="0"/>
          <w:sz w:val="44"/>
          <w:szCs w:val="44"/>
        </w:rPr>
      </w:pPr>
      <w:r>
        <w:rPr>
          <w:rFonts w:ascii="方正小标宋简体" w:eastAsia="方正小标宋简体" w:hAnsi="方正小标宋简体" w:cs="方正小标宋简体" w:hint="eastAsia"/>
          <w:spacing w:val="0"/>
          <w:sz w:val="44"/>
          <w:szCs w:val="44"/>
        </w:rPr>
        <w:lastRenderedPageBreak/>
        <w:t>202</w:t>
      </w:r>
      <w:r>
        <w:rPr>
          <w:rFonts w:ascii="方正小标宋简体" w:eastAsia="方正小标宋简体" w:hAnsi="方正小标宋简体" w:cs="方正小标宋简体"/>
          <w:spacing w:val="0"/>
          <w:sz w:val="44"/>
          <w:szCs w:val="44"/>
        </w:rPr>
        <w:t>3年陕西省青少年校园足球联赛</w:t>
      </w:r>
      <w:r>
        <w:rPr>
          <w:rFonts w:ascii="方正小标宋简体" w:eastAsia="方正小标宋简体" w:hAnsi="方正小标宋简体" w:cs="方正小标宋简体" w:hint="eastAsia"/>
          <w:spacing w:val="0"/>
          <w:sz w:val="44"/>
          <w:szCs w:val="44"/>
        </w:rPr>
        <w:t>高</w:t>
      </w:r>
      <w:r>
        <w:rPr>
          <w:rFonts w:ascii="方正小标宋简体" w:eastAsia="方正小标宋简体" w:hAnsi="方正小标宋简体" w:cs="方正小标宋简体"/>
          <w:spacing w:val="0"/>
          <w:sz w:val="44"/>
          <w:szCs w:val="44"/>
        </w:rPr>
        <w:t>中（U1</w:t>
      </w:r>
      <w:r>
        <w:rPr>
          <w:rFonts w:ascii="方正小标宋简体" w:eastAsia="方正小标宋简体" w:hAnsi="方正小标宋简体" w:cs="方正小标宋简体" w:hint="eastAsia"/>
          <w:spacing w:val="0"/>
          <w:sz w:val="44"/>
          <w:szCs w:val="44"/>
        </w:rPr>
        <w:t>8</w:t>
      </w:r>
      <w:r>
        <w:rPr>
          <w:rFonts w:ascii="方正小标宋简体" w:eastAsia="方正小标宋简体" w:hAnsi="方正小标宋简体" w:cs="方正小标宋简体"/>
          <w:spacing w:val="0"/>
          <w:sz w:val="44"/>
          <w:szCs w:val="44"/>
        </w:rPr>
        <w:t>）组总决赛报名表</w:t>
      </w:r>
    </w:p>
    <w:p w:rsidR="00071B52" w:rsidRDefault="00071B52" w:rsidP="00071B52">
      <w:pPr>
        <w:rPr>
          <w:rFonts w:eastAsia="仿宋_GB2312" w:hAnsi="仿宋_GB2312" w:cs="仿宋_GB2312" w:hint="eastAsia"/>
          <w:spacing w:val="0"/>
          <w:sz w:val="20"/>
          <w:szCs w:val="20"/>
        </w:rPr>
      </w:pPr>
    </w:p>
    <w:p w:rsidR="00071B52" w:rsidRDefault="00071B52" w:rsidP="00071B52">
      <w:pPr>
        <w:rPr>
          <w:rFonts w:eastAsia="仿宋_GB2312" w:hAnsi="仿宋_GB2312" w:cs="仿宋_GB2312" w:hint="eastAsia"/>
          <w:spacing w:val="0"/>
          <w:sz w:val="20"/>
          <w:szCs w:val="20"/>
        </w:rPr>
      </w:pPr>
    </w:p>
    <w:p w:rsidR="00071B52" w:rsidRDefault="00071B52" w:rsidP="00071B52">
      <w:pPr>
        <w:rPr>
          <w:rFonts w:ascii="Times New Roman" w:cs="仿宋_GB2312" w:hint="eastAsia"/>
          <w:spacing w:val="0"/>
          <w:sz w:val="24"/>
          <w:szCs w:val="24"/>
        </w:rPr>
      </w:pPr>
      <w:r>
        <w:rPr>
          <w:rFonts w:ascii="Times New Roman" w:cs="仿宋_GB2312" w:hint="eastAsia"/>
          <w:spacing w:val="0"/>
          <w:sz w:val="24"/>
          <w:szCs w:val="24"/>
        </w:rPr>
        <w:t>球队名称（盖章）：</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组</w:t>
      </w:r>
      <w:r>
        <w:rPr>
          <w:rFonts w:ascii="Times New Roman" w:cs="仿宋_GB2312" w:hint="eastAsia"/>
          <w:spacing w:val="0"/>
          <w:sz w:val="24"/>
          <w:szCs w:val="24"/>
        </w:rPr>
        <w:t xml:space="preserve">    </w:t>
      </w:r>
      <w:r>
        <w:rPr>
          <w:rFonts w:ascii="Times New Roman" w:cs="仿宋_GB2312" w:hint="eastAsia"/>
          <w:spacing w:val="0"/>
          <w:sz w:val="24"/>
          <w:szCs w:val="24"/>
        </w:rPr>
        <w:t>别：</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领</w:t>
      </w:r>
      <w:r>
        <w:rPr>
          <w:rFonts w:ascii="Times New Roman" w:cs="仿宋_GB2312" w:hint="eastAsia"/>
          <w:spacing w:val="0"/>
          <w:sz w:val="24"/>
          <w:szCs w:val="24"/>
        </w:rPr>
        <w:t xml:space="preserve">    </w:t>
      </w:r>
      <w:r>
        <w:rPr>
          <w:rFonts w:ascii="Times New Roman" w:cs="仿宋_GB2312" w:hint="eastAsia"/>
          <w:spacing w:val="0"/>
          <w:sz w:val="24"/>
          <w:szCs w:val="24"/>
        </w:rPr>
        <w:t>队：</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手机号码：</w:t>
      </w:r>
      <w:r>
        <w:rPr>
          <w:rFonts w:ascii="Times New Roman" w:cs="仿宋_GB2312" w:hint="eastAsia"/>
          <w:spacing w:val="0"/>
          <w:sz w:val="24"/>
          <w:szCs w:val="24"/>
          <w:u w:val="single"/>
        </w:rPr>
        <w:t xml:space="preserve">                </w:t>
      </w:r>
    </w:p>
    <w:p w:rsidR="00071B52" w:rsidRDefault="00071B52" w:rsidP="00071B52">
      <w:pPr>
        <w:rPr>
          <w:rFonts w:ascii="Times New Roman" w:cs="仿宋_GB2312" w:hint="eastAsia"/>
          <w:spacing w:val="0"/>
          <w:sz w:val="24"/>
          <w:szCs w:val="24"/>
        </w:rPr>
      </w:pPr>
    </w:p>
    <w:p w:rsidR="00071B52" w:rsidRDefault="00071B52" w:rsidP="00071B52">
      <w:pPr>
        <w:spacing w:afterLines="50"/>
        <w:rPr>
          <w:rFonts w:ascii="Times New Roman" w:cs="仿宋_GB2312" w:hint="eastAsia"/>
          <w:spacing w:val="0"/>
          <w:sz w:val="24"/>
          <w:szCs w:val="24"/>
        </w:rPr>
      </w:pPr>
      <w:r>
        <w:rPr>
          <w:rFonts w:ascii="Times New Roman" w:cs="仿宋_GB2312" w:hint="eastAsia"/>
          <w:spacing w:val="0"/>
          <w:sz w:val="24"/>
          <w:szCs w:val="24"/>
        </w:rPr>
        <w:t>主</w:t>
      </w:r>
      <w:r>
        <w:rPr>
          <w:rFonts w:ascii="Times New Roman" w:cs="仿宋_GB2312" w:hint="eastAsia"/>
          <w:spacing w:val="0"/>
          <w:sz w:val="24"/>
          <w:szCs w:val="24"/>
        </w:rPr>
        <w:t xml:space="preserve"> </w:t>
      </w:r>
      <w:r>
        <w:rPr>
          <w:rFonts w:ascii="Times New Roman" w:cs="仿宋_GB2312" w:hint="eastAsia"/>
          <w:spacing w:val="0"/>
          <w:sz w:val="24"/>
          <w:szCs w:val="24"/>
        </w:rPr>
        <w:t>教</w:t>
      </w:r>
      <w:r>
        <w:rPr>
          <w:rFonts w:ascii="Times New Roman" w:cs="仿宋_GB2312" w:hint="eastAsia"/>
          <w:spacing w:val="0"/>
          <w:sz w:val="24"/>
          <w:szCs w:val="24"/>
        </w:rPr>
        <w:t xml:space="preserve"> </w:t>
      </w:r>
      <w:r>
        <w:rPr>
          <w:rFonts w:ascii="Times New Roman" w:cs="仿宋_GB2312" w:hint="eastAsia"/>
          <w:spacing w:val="0"/>
          <w:sz w:val="24"/>
          <w:szCs w:val="24"/>
        </w:rPr>
        <w:t>练：</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手机号码：</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助理教练：</w:t>
      </w:r>
      <w:r>
        <w:rPr>
          <w:rFonts w:ascii="Times New Roman" w:cs="仿宋_GB2312" w:hint="eastAsia"/>
          <w:spacing w:val="0"/>
          <w:sz w:val="24"/>
          <w:szCs w:val="24"/>
          <w:u w:val="single"/>
        </w:rPr>
        <w:t xml:space="preserve">                 </w:t>
      </w:r>
      <w:r>
        <w:rPr>
          <w:rFonts w:ascii="Times New Roman" w:cs="仿宋_GB2312" w:hint="eastAsia"/>
          <w:spacing w:val="0"/>
          <w:sz w:val="24"/>
          <w:szCs w:val="24"/>
        </w:rPr>
        <w:t xml:space="preserve">    </w:t>
      </w:r>
      <w:r>
        <w:rPr>
          <w:rFonts w:ascii="Times New Roman" w:cs="仿宋_GB2312" w:hint="eastAsia"/>
          <w:spacing w:val="0"/>
          <w:sz w:val="24"/>
          <w:szCs w:val="24"/>
        </w:rPr>
        <w:t>医务人员：</w:t>
      </w:r>
      <w:r>
        <w:rPr>
          <w:rFonts w:ascii="Times New Roman" w:cs="仿宋_GB2312" w:hint="eastAsia"/>
          <w:spacing w:val="0"/>
          <w:sz w:val="24"/>
          <w:szCs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440"/>
        <w:gridCol w:w="992"/>
        <w:gridCol w:w="1022"/>
        <w:gridCol w:w="1260"/>
        <w:gridCol w:w="3603"/>
        <w:gridCol w:w="2479"/>
        <w:gridCol w:w="1260"/>
        <w:gridCol w:w="1620"/>
      </w:tblGrid>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bCs/>
                <w:color w:val="000000"/>
                <w:spacing w:val="0"/>
                <w:sz w:val="24"/>
                <w:szCs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widowControl/>
              <w:jc w:val="center"/>
              <w:rPr>
                <w:rFonts w:ascii="Times New Roman"/>
                <w:bCs/>
                <w:color w:val="000000"/>
                <w:spacing w:val="0"/>
                <w:sz w:val="24"/>
                <w:szCs w:val="24"/>
              </w:rPr>
            </w:pPr>
            <w:r>
              <w:rPr>
                <w:rFonts w:ascii="Times New Roman"/>
                <w:bCs/>
                <w:color w:val="000000"/>
                <w:spacing w:val="0"/>
                <w:sz w:val="24"/>
                <w:szCs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widowControl/>
              <w:jc w:val="center"/>
              <w:rPr>
                <w:rFonts w:ascii="Times New Roman"/>
                <w:bCs/>
                <w:color w:val="000000"/>
                <w:spacing w:val="0"/>
                <w:sz w:val="24"/>
                <w:szCs w:val="24"/>
              </w:rPr>
            </w:pPr>
            <w:r>
              <w:rPr>
                <w:rFonts w:ascii="Times New Roman"/>
                <w:bCs/>
                <w:color w:val="000000"/>
                <w:spacing w:val="0"/>
                <w:sz w:val="24"/>
                <w:szCs w:val="24"/>
              </w:rPr>
              <w:t>年级</w:t>
            </w: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bCs/>
                <w:color w:val="000000"/>
                <w:spacing w:val="0"/>
                <w:sz w:val="24"/>
                <w:szCs w:val="24"/>
              </w:rPr>
              <w:t>号码</w:t>
            </w: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bCs/>
                <w:color w:val="000000"/>
                <w:spacing w:val="0"/>
                <w:sz w:val="24"/>
                <w:szCs w:val="24"/>
              </w:rPr>
              <w:t>位置</w:t>
            </w: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widowControl/>
              <w:jc w:val="center"/>
              <w:rPr>
                <w:rFonts w:ascii="Times New Roman"/>
                <w:bCs/>
                <w:color w:val="000000"/>
                <w:spacing w:val="0"/>
                <w:sz w:val="24"/>
                <w:szCs w:val="24"/>
              </w:rPr>
            </w:pPr>
            <w:r>
              <w:rPr>
                <w:rFonts w:ascii="Times New Roman"/>
                <w:bCs/>
                <w:color w:val="000000"/>
                <w:spacing w:val="0"/>
                <w:sz w:val="24"/>
                <w:szCs w:val="24"/>
              </w:rPr>
              <w:t>身份证号码</w:t>
            </w: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bCs/>
                <w:color w:val="000000"/>
                <w:spacing w:val="0"/>
                <w:sz w:val="24"/>
                <w:szCs w:val="24"/>
              </w:rPr>
              <w:t>是否参加限制性赛事</w:t>
            </w: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bCs/>
                <w:color w:val="000000"/>
                <w:spacing w:val="0"/>
                <w:sz w:val="24"/>
                <w:szCs w:val="24"/>
              </w:rPr>
              <w:t>身高（</w:t>
            </w:r>
            <w:r>
              <w:rPr>
                <w:rFonts w:ascii="Times New Roman"/>
                <w:bCs/>
                <w:color w:val="000000"/>
                <w:spacing w:val="0"/>
                <w:sz w:val="24"/>
                <w:szCs w:val="24"/>
              </w:rPr>
              <w:t>cm</w:t>
            </w:r>
            <w:r>
              <w:rPr>
                <w:rFonts w:ascii="Times New Roman"/>
                <w:bCs/>
                <w:color w:val="000000"/>
                <w:spacing w:val="0"/>
                <w:sz w:val="24"/>
                <w:szCs w:val="24"/>
              </w:rPr>
              <w:t>）</w:t>
            </w:r>
          </w:p>
        </w:tc>
        <w:tc>
          <w:tcPr>
            <w:tcW w:w="1620" w:type="dxa"/>
            <w:tcBorders>
              <w:top w:val="single" w:sz="4" w:space="0" w:color="auto"/>
              <w:left w:val="single" w:sz="4" w:space="0" w:color="auto"/>
              <w:bottom w:val="nil"/>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bCs/>
                <w:color w:val="000000"/>
                <w:spacing w:val="0"/>
                <w:sz w:val="24"/>
                <w:szCs w:val="24"/>
              </w:rPr>
              <w:t>体重（</w:t>
            </w:r>
            <w:r>
              <w:rPr>
                <w:rFonts w:ascii="Times New Roman"/>
                <w:bCs/>
                <w:color w:val="000000"/>
                <w:spacing w:val="0"/>
                <w:sz w:val="24"/>
                <w:szCs w:val="24"/>
              </w:rPr>
              <w:t>kg</w:t>
            </w:r>
            <w:r>
              <w:rPr>
                <w:rFonts w:ascii="Times New Roman"/>
                <w:bCs/>
                <w:color w:val="000000"/>
                <w:spacing w:val="0"/>
                <w:sz w:val="24"/>
                <w:szCs w:val="24"/>
              </w:rPr>
              <w:t>）</w:t>
            </w: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01</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02</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04</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06</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07</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08</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11</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12</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13</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14</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15</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16</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17</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18</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19</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r w:rsidR="00071B52" w:rsidTr="0023465D">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r>
              <w:rPr>
                <w:rFonts w:ascii="Times New Roman"/>
                <w:color w:val="000000"/>
                <w:spacing w:val="0"/>
                <w:sz w:val="24"/>
                <w:szCs w:val="24"/>
              </w:rPr>
              <w:t>20</w:t>
            </w:r>
          </w:p>
        </w:tc>
        <w:tc>
          <w:tcPr>
            <w:tcW w:w="144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bCs/>
                <w:color w:val="000000"/>
                <w:spacing w:val="0"/>
                <w:sz w:val="24"/>
                <w:szCs w:val="24"/>
              </w:rPr>
            </w:pPr>
          </w:p>
        </w:tc>
      </w:tr>
    </w:tbl>
    <w:p w:rsidR="00071B52" w:rsidRDefault="00071B52" w:rsidP="00071B52">
      <w:pPr>
        <w:rPr>
          <w:rFonts w:ascii="Times New Roman" w:cs="仿宋_GB2312" w:hint="eastAsia"/>
          <w:spacing w:val="0"/>
          <w:sz w:val="24"/>
          <w:szCs w:val="24"/>
        </w:rPr>
      </w:pPr>
      <w:r>
        <w:rPr>
          <w:rFonts w:ascii="Times New Roman" w:cs="仿宋_GB2312" w:hint="eastAsia"/>
          <w:spacing w:val="0"/>
          <w:sz w:val="24"/>
          <w:szCs w:val="24"/>
        </w:rPr>
        <w:t>注：报名表需要加盖学校公章和市（区）教育局公章方为有效。</w:t>
      </w:r>
    </w:p>
    <w:p w:rsidR="00071B52" w:rsidRDefault="00071B52" w:rsidP="00071B52">
      <w:pPr>
        <w:jc w:val="right"/>
        <w:rPr>
          <w:rFonts w:ascii="Times New Roman" w:cs="仿宋_GB2312" w:hint="eastAsia"/>
          <w:spacing w:val="0"/>
          <w:sz w:val="24"/>
          <w:szCs w:val="24"/>
        </w:rPr>
      </w:pPr>
      <w:r>
        <w:rPr>
          <w:rFonts w:ascii="宋体" w:hAnsi="仿宋_GB2312" w:cs="仿宋_GB2312" w:hint="eastAsia"/>
          <w:spacing w:val="0"/>
          <w:sz w:val="24"/>
          <w:szCs w:val="24"/>
        </w:rPr>
        <w:t>市（区）教育部门（盖章）</w:t>
      </w:r>
    </w:p>
    <w:p w:rsidR="00071B52" w:rsidRDefault="00071B52" w:rsidP="00071B52">
      <w:pPr>
        <w:ind w:right="320" w:firstLineChars="1550" w:firstLine="4960"/>
        <w:jc w:val="right"/>
        <w:rPr>
          <w:rFonts w:eastAsia="仿宋_GB2312" w:hAnsi="仿宋_GB2312" w:cs="仿宋_GB2312" w:hint="eastAsia"/>
          <w:spacing w:val="0"/>
        </w:rPr>
        <w:sectPr w:rsidR="00071B52">
          <w:pgSz w:w="16838" w:h="11906" w:orient="landscape"/>
          <w:pgMar w:top="1134" w:right="1134" w:bottom="1134" w:left="1134" w:header="851" w:footer="1134" w:gutter="0"/>
          <w:cols w:space="720"/>
          <w:docGrid w:linePitch="312"/>
        </w:sectPr>
      </w:pPr>
    </w:p>
    <w:p w:rsidR="00071B52" w:rsidRDefault="00071B52" w:rsidP="00071B52">
      <w:pPr>
        <w:ind w:right="880"/>
        <w:jc w:val="center"/>
        <w:rPr>
          <w:rFonts w:ascii="方正小标宋简体" w:eastAsia="方正小标宋简体" w:hAnsi="方正小标宋简体" w:cs="方正小标宋简体"/>
          <w:spacing w:val="0"/>
          <w:sz w:val="44"/>
          <w:szCs w:val="44"/>
        </w:rPr>
      </w:pPr>
      <w:r>
        <w:rPr>
          <w:rFonts w:ascii="方正小标宋简体" w:eastAsia="方正小标宋简体" w:hAnsi="方正小标宋简体" w:cs="方正小标宋简体" w:hint="eastAsia"/>
          <w:spacing w:val="0"/>
          <w:sz w:val="44"/>
          <w:szCs w:val="44"/>
        </w:rPr>
        <w:lastRenderedPageBreak/>
        <w:t>202</w:t>
      </w:r>
      <w:r>
        <w:rPr>
          <w:rFonts w:ascii="方正小标宋简体" w:eastAsia="方正小标宋简体" w:hAnsi="方正小标宋简体" w:cs="方正小标宋简体"/>
          <w:spacing w:val="0"/>
          <w:sz w:val="44"/>
          <w:szCs w:val="44"/>
        </w:rPr>
        <w:t>3年陕西省青少年校园足球联赛</w:t>
      </w:r>
    </w:p>
    <w:p w:rsidR="00071B52" w:rsidRDefault="00071B52" w:rsidP="00071B52">
      <w:pPr>
        <w:jc w:val="center"/>
        <w:rPr>
          <w:rFonts w:ascii="方正小标宋简体" w:eastAsia="方正小标宋简体" w:hAnsi="方正小标宋简体" w:cs="方正小标宋简体"/>
          <w:spacing w:val="0"/>
          <w:sz w:val="44"/>
          <w:szCs w:val="44"/>
        </w:rPr>
      </w:pPr>
      <w:r>
        <w:rPr>
          <w:rFonts w:ascii="方正小标宋简体" w:eastAsia="方正小标宋简体" w:hAnsi="方正小标宋简体" w:cs="方正小标宋简体" w:hint="eastAsia"/>
          <w:spacing w:val="0"/>
          <w:sz w:val="44"/>
          <w:szCs w:val="44"/>
        </w:rPr>
        <w:t>高</w:t>
      </w:r>
      <w:r>
        <w:rPr>
          <w:rFonts w:ascii="方正小标宋简体" w:eastAsia="方正小标宋简体" w:hAnsi="方正小标宋简体" w:cs="方正小标宋简体"/>
          <w:spacing w:val="0"/>
          <w:sz w:val="44"/>
          <w:szCs w:val="44"/>
        </w:rPr>
        <w:t>中（U1</w:t>
      </w:r>
      <w:r>
        <w:rPr>
          <w:rFonts w:ascii="方正小标宋简体" w:eastAsia="方正小标宋简体" w:hAnsi="方正小标宋简体" w:cs="方正小标宋简体" w:hint="eastAsia"/>
          <w:spacing w:val="0"/>
          <w:sz w:val="44"/>
          <w:szCs w:val="44"/>
        </w:rPr>
        <w:t>8</w:t>
      </w:r>
      <w:r>
        <w:rPr>
          <w:rFonts w:ascii="方正小标宋简体" w:eastAsia="方正小标宋简体" w:hAnsi="方正小标宋简体" w:cs="方正小标宋简体"/>
          <w:spacing w:val="0"/>
          <w:sz w:val="44"/>
          <w:szCs w:val="44"/>
        </w:rPr>
        <w:t>）组总决赛参赛球队信息采集表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41"/>
        <w:gridCol w:w="366"/>
        <w:gridCol w:w="1583"/>
        <w:gridCol w:w="512"/>
        <w:gridCol w:w="380"/>
        <w:gridCol w:w="1055"/>
        <w:gridCol w:w="725"/>
        <w:gridCol w:w="757"/>
        <w:gridCol w:w="465"/>
        <w:gridCol w:w="1875"/>
      </w:tblGrid>
      <w:tr w:rsidR="00071B52" w:rsidTr="0023465D">
        <w:trPr>
          <w:trHeight w:val="567"/>
        </w:trPr>
        <w:tc>
          <w:tcPr>
            <w:tcW w:w="9659" w:type="dxa"/>
            <w:gridSpan w:val="10"/>
            <w:vAlign w:val="center"/>
          </w:tcPr>
          <w:p w:rsidR="00071B52" w:rsidRDefault="00071B52" w:rsidP="0023465D">
            <w:pPr>
              <w:rPr>
                <w:rFonts w:hint="eastAsia"/>
                <w:bCs/>
                <w:spacing w:val="0"/>
                <w:sz w:val="24"/>
                <w:szCs w:val="24"/>
              </w:rPr>
            </w:pPr>
            <w:r>
              <w:rPr>
                <w:bCs/>
                <w:spacing w:val="0"/>
                <w:sz w:val="24"/>
                <w:szCs w:val="24"/>
              </w:rPr>
              <w:t>参赛名称</w:t>
            </w:r>
            <w:r>
              <w:rPr>
                <w:rFonts w:hint="eastAsia"/>
                <w:bCs/>
                <w:spacing w:val="0"/>
                <w:sz w:val="24"/>
                <w:szCs w:val="24"/>
              </w:rPr>
              <w:t>：</w:t>
            </w:r>
          </w:p>
        </w:tc>
      </w:tr>
      <w:tr w:rsidR="00071B52" w:rsidTr="0023465D">
        <w:trPr>
          <w:trHeight w:val="567"/>
        </w:trPr>
        <w:tc>
          <w:tcPr>
            <w:tcW w:w="9659" w:type="dxa"/>
            <w:gridSpan w:val="10"/>
            <w:vAlign w:val="center"/>
          </w:tcPr>
          <w:p w:rsidR="00071B52" w:rsidRDefault="00071B52" w:rsidP="0023465D">
            <w:pPr>
              <w:rPr>
                <w:rFonts w:hint="eastAsia"/>
                <w:bCs/>
                <w:spacing w:val="0"/>
                <w:sz w:val="24"/>
                <w:szCs w:val="24"/>
              </w:rPr>
            </w:pPr>
            <w:r>
              <w:rPr>
                <w:bCs/>
                <w:spacing w:val="0"/>
                <w:sz w:val="24"/>
                <w:szCs w:val="24"/>
              </w:rPr>
              <w:t>参赛组别</w:t>
            </w:r>
            <w:r>
              <w:rPr>
                <w:rFonts w:hint="eastAsia"/>
                <w:bCs/>
                <w:spacing w:val="0"/>
                <w:sz w:val="24"/>
                <w:szCs w:val="24"/>
              </w:rPr>
              <w:t>：</w:t>
            </w:r>
          </w:p>
        </w:tc>
      </w:tr>
      <w:tr w:rsidR="00071B52" w:rsidTr="0023465D">
        <w:trPr>
          <w:trHeight w:val="567"/>
        </w:trPr>
        <w:tc>
          <w:tcPr>
            <w:tcW w:w="4402" w:type="dxa"/>
            <w:gridSpan w:val="4"/>
            <w:vAlign w:val="center"/>
          </w:tcPr>
          <w:p w:rsidR="00071B52" w:rsidRDefault="00071B52" w:rsidP="0023465D">
            <w:pPr>
              <w:rPr>
                <w:rFonts w:hint="eastAsia"/>
                <w:bCs/>
                <w:spacing w:val="0"/>
                <w:sz w:val="24"/>
                <w:szCs w:val="24"/>
              </w:rPr>
            </w:pPr>
            <w:r>
              <w:rPr>
                <w:bCs/>
                <w:spacing w:val="0"/>
                <w:sz w:val="24"/>
                <w:szCs w:val="24"/>
              </w:rPr>
              <w:t>参赛队全名</w:t>
            </w:r>
            <w:r>
              <w:rPr>
                <w:rFonts w:hint="eastAsia"/>
                <w:bCs/>
                <w:spacing w:val="0"/>
                <w:sz w:val="24"/>
                <w:szCs w:val="24"/>
              </w:rPr>
              <w:t>：</w:t>
            </w:r>
          </w:p>
        </w:tc>
        <w:tc>
          <w:tcPr>
            <w:tcW w:w="2160" w:type="dxa"/>
            <w:gridSpan w:val="3"/>
            <w:vAlign w:val="center"/>
          </w:tcPr>
          <w:p w:rsidR="00071B52" w:rsidRDefault="00071B52" w:rsidP="0023465D">
            <w:pPr>
              <w:rPr>
                <w:rFonts w:hint="eastAsia"/>
                <w:spacing w:val="0"/>
                <w:sz w:val="24"/>
                <w:szCs w:val="24"/>
              </w:rPr>
            </w:pPr>
            <w:r>
              <w:rPr>
                <w:bCs/>
                <w:spacing w:val="0"/>
                <w:sz w:val="24"/>
                <w:szCs w:val="24"/>
              </w:rPr>
              <w:t>联系人</w:t>
            </w:r>
            <w:r>
              <w:rPr>
                <w:rFonts w:hint="eastAsia"/>
                <w:bCs/>
                <w:spacing w:val="0"/>
                <w:sz w:val="24"/>
                <w:szCs w:val="24"/>
              </w:rPr>
              <w:t>：</w:t>
            </w:r>
          </w:p>
        </w:tc>
        <w:tc>
          <w:tcPr>
            <w:tcW w:w="3097" w:type="dxa"/>
            <w:gridSpan w:val="3"/>
            <w:vAlign w:val="center"/>
          </w:tcPr>
          <w:p w:rsidR="00071B52" w:rsidRDefault="00071B52" w:rsidP="0023465D">
            <w:pPr>
              <w:rPr>
                <w:rFonts w:hint="eastAsia"/>
                <w:spacing w:val="0"/>
                <w:sz w:val="24"/>
                <w:szCs w:val="24"/>
              </w:rPr>
            </w:pPr>
            <w:r>
              <w:rPr>
                <w:bCs/>
                <w:spacing w:val="0"/>
                <w:sz w:val="24"/>
                <w:szCs w:val="24"/>
              </w:rPr>
              <w:t>联系方式</w:t>
            </w:r>
            <w:r>
              <w:rPr>
                <w:rFonts w:hint="eastAsia"/>
                <w:bCs/>
                <w:spacing w:val="0"/>
                <w:sz w:val="24"/>
                <w:szCs w:val="24"/>
              </w:rPr>
              <w:t>：</w:t>
            </w:r>
          </w:p>
        </w:tc>
      </w:tr>
      <w:tr w:rsidR="00071B52" w:rsidTr="0023465D">
        <w:trPr>
          <w:trHeight w:val="20"/>
        </w:trPr>
        <w:tc>
          <w:tcPr>
            <w:tcW w:w="9659" w:type="dxa"/>
            <w:gridSpan w:val="10"/>
            <w:vAlign w:val="center"/>
          </w:tcPr>
          <w:p w:rsidR="00071B52" w:rsidRDefault="00071B52" w:rsidP="0023465D">
            <w:pPr>
              <w:rPr>
                <w:rFonts w:hint="eastAsia"/>
                <w:bCs/>
                <w:spacing w:val="0"/>
                <w:sz w:val="24"/>
                <w:szCs w:val="24"/>
              </w:rPr>
            </w:pPr>
            <w:r>
              <w:rPr>
                <w:bCs/>
                <w:spacing w:val="0"/>
                <w:sz w:val="24"/>
                <w:szCs w:val="24"/>
              </w:rPr>
              <w:t>球队简介</w:t>
            </w:r>
            <w:r>
              <w:rPr>
                <w:rFonts w:hint="eastAsia"/>
                <w:bCs/>
                <w:spacing w:val="0"/>
                <w:sz w:val="24"/>
                <w:szCs w:val="24"/>
              </w:rPr>
              <w:t>：</w:t>
            </w:r>
          </w:p>
          <w:p w:rsidR="00071B52" w:rsidRDefault="00071B52" w:rsidP="0023465D">
            <w:pPr>
              <w:rPr>
                <w:spacing w:val="0"/>
                <w:sz w:val="24"/>
                <w:szCs w:val="24"/>
              </w:rPr>
            </w:pPr>
          </w:p>
          <w:p w:rsidR="00071B52" w:rsidRDefault="00071B52" w:rsidP="0023465D">
            <w:pPr>
              <w:rPr>
                <w:spacing w:val="0"/>
                <w:sz w:val="24"/>
                <w:szCs w:val="24"/>
              </w:rPr>
            </w:pPr>
          </w:p>
          <w:p w:rsidR="00071B52" w:rsidRDefault="00071B52" w:rsidP="0023465D">
            <w:pPr>
              <w:rPr>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tc>
      </w:tr>
      <w:tr w:rsidR="00071B52" w:rsidTr="0023465D">
        <w:trPr>
          <w:trHeight w:val="20"/>
        </w:trPr>
        <w:tc>
          <w:tcPr>
            <w:tcW w:w="9659" w:type="dxa"/>
            <w:gridSpan w:val="10"/>
            <w:vAlign w:val="center"/>
          </w:tcPr>
          <w:p w:rsidR="00071B52" w:rsidRDefault="00071B52" w:rsidP="0023465D">
            <w:pPr>
              <w:rPr>
                <w:bCs/>
                <w:spacing w:val="0"/>
                <w:sz w:val="24"/>
                <w:szCs w:val="24"/>
              </w:rPr>
            </w:pPr>
            <w:r>
              <w:rPr>
                <w:bCs/>
                <w:spacing w:val="0"/>
                <w:sz w:val="24"/>
                <w:szCs w:val="24"/>
              </w:rPr>
              <w:t>球队集体照</w:t>
            </w:r>
          </w:p>
          <w:p w:rsidR="00071B52" w:rsidRDefault="00071B52" w:rsidP="0023465D">
            <w:pPr>
              <w:rPr>
                <w:spacing w:val="0"/>
                <w:sz w:val="24"/>
                <w:szCs w:val="24"/>
              </w:rPr>
            </w:pPr>
          </w:p>
          <w:p w:rsidR="00071B52" w:rsidRDefault="00071B52" w:rsidP="0023465D">
            <w:pPr>
              <w:rPr>
                <w:spacing w:val="0"/>
                <w:sz w:val="24"/>
                <w:szCs w:val="24"/>
              </w:rPr>
            </w:pPr>
          </w:p>
          <w:p w:rsidR="00071B52" w:rsidRDefault="00071B52" w:rsidP="0023465D">
            <w:pPr>
              <w:rPr>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spacing w:val="0"/>
                <w:sz w:val="24"/>
                <w:szCs w:val="24"/>
              </w:rPr>
            </w:pPr>
          </w:p>
          <w:p w:rsidR="00071B52" w:rsidRDefault="00071B52" w:rsidP="0023465D">
            <w:pPr>
              <w:rPr>
                <w:spacing w:val="0"/>
                <w:sz w:val="24"/>
                <w:szCs w:val="24"/>
              </w:rPr>
            </w:pPr>
          </w:p>
        </w:tc>
      </w:tr>
      <w:tr w:rsidR="00071B52" w:rsidTr="0023465D">
        <w:trPr>
          <w:trHeight w:val="567"/>
        </w:trPr>
        <w:tc>
          <w:tcPr>
            <w:tcW w:w="9659" w:type="dxa"/>
            <w:gridSpan w:val="10"/>
            <w:vAlign w:val="center"/>
          </w:tcPr>
          <w:p w:rsidR="00071B52" w:rsidRDefault="00071B52" w:rsidP="0023465D">
            <w:pPr>
              <w:jc w:val="center"/>
              <w:rPr>
                <w:spacing w:val="0"/>
                <w:sz w:val="24"/>
                <w:szCs w:val="24"/>
              </w:rPr>
            </w:pPr>
            <w:r>
              <w:rPr>
                <w:bCs/>
                <w:spacing w:val="0"/>
                <w:sz w:val="24"/>
                <w:szCs w:val="24"/>
              </w:rPr>
              <w:t>球队官员信息</w:t>
            </w:r>
          </w:p>
        </w:tc>
      </w:tr>
      <w:tr w:rsidR="00071B52" w:rsidTr="0023465D">
        <w:trPr>
          <w:trHeight w:val="20"/>
        </w:trPr>
        <w:tc>
          <w:tcPr>
            <w:tcW w:w="2307" w:type="dxa"/>
            <w:gridSpan w:val="2"/>
            <w:tcBorders>
              <w:bottom w:val="single" w:sz="4" w:space="0" w:color="auto"/>
            </w:tcBorders>
            <w:vAlign w:val="center"/>
          </w:tcPr>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p w:rsidR="00071B52" w:rsidRDefault="00071B52" w:rsidP="0023465D">
            <w:pPr>
              <w:rPr>
                <w:rFonts w:hint="eastAsia"/>
                <w:spacing w:val="0"/>
                <w:sz w:val="24"/>
                <w:szCs w:val="24"/>
              </w:rPr>
            </w:pPr>
          </w:p>
        </w:tc>
        <w:tc>
          <w:tcPr>
            <w:tcW w:w="2475" w:type="dxa"/>
            <w:gridSpan w:val="3"/>
            <w:tcBorders>
              <w:bottom w:val="single" w:sz="4" w:space="0" w:color="auto"/>
            </w:tcBorders>
            <w:vAlign w:val="center"/>
          </w:tcPr>
          <w:p w:rsidR="00071B52" w:rsidRDefault="00071B52" w:rsidP="0023465D">
            <w:pPr>
              <w:rPr>
                <w:spacing w:val="0"/>
                <w:sz w:val="24"/>
                <w:szCs w:val="24"/>
              </w:rPr>
            </w:pPr>
          </w:p>
        </w:tc>
        <w:tc>
          <w:tcPr>
            <w:tcW w:w="2537" w:type="dxa"/>
            <w:gridSpan w:val="3"/>
            <w:tcBorders>
              <w:bottom w:val="single" w:sz="4" w:space="0" w:color="auto"/>
            </w:tcBorders>
            <w:vAlign w:val="center"/>
          </w:tcPr>
          <w:p w:rsidR="00071B52" w:rsidRDefault="00071B52" w:rsidP="0023465D">
            <w:pPr>
              <w:rPr>
                <w:spacing w:val="0"/>
                <w:sz w:val="24"/>
                <w:szCs w:val="24"/>
              </w:rPr>
            </w:pPr>
          </w:p>
        </w:tc>
        <w:tc>
          <w:tcPr>
            <w:tcW w:w="2340" w:type="dxa"/>
            <w:gridSpan w:val="2"/>
            <w:tcBorders>
              <w:bottom w:val="single" w:sz="4" w:space="0" w:color="auto"/>
            </w:tcBorders>
            <w:vAlign w:val="center"/>
          </w:tcPr>
          <w:p w:rsidR="00071B52" w:rsidRDefault="00071B52" w:rsidP="0023465D">
            <w:pPr>
              <w:rPr>
                <w:spacing w:val="0"/>
                <w:sz w:val="24"/>
                <w:szCs w:val="24"/>
              </w:rPr>
            </w:pPr>
          </w:p>
        </w:tc>
      </w:tr>
      <w:tr w:rsidR="00071B52" w:rsidTr="0023465D">
        <w:trPr>
          <w:trHeight w:val="567"/>
        </w:trPr>
        <w:tc>
          <w:tcPr>
            <w:tcW w:w="2307" w:type="dxa"/>
            <w:gridSpan w:val="2"/>
            <w:tcBorders>
              <w:top w:val="single" w:sz="4" w:space="0" w:color="auto"/>
              <w:left w:val="single" w:sz="4" w:space="0" w:color="auto"/>
              <w:bottom w:val="single" w:sz="4" w:space="0" w:color="auto"/>
              <w:right w:val="single" w:sz="4" w:space="0" w:color="auto"/>
            </w:tcBorders>
            <w:vAlign w:val="center"/>
          </w:tcPr>
          <w:p w:rsidR="00071B52" w:rsidRDefault="00071B52" w:rsidP="0023465D">
            <w:pPr>
              <w:rPr>
                <w:rFonts w:hint="eastAsia"/>
                <w:spacing w:val="0"/>
                <w:sz w:val="24"/>
                <w:szCs w:val="24"/>
              </w:rPr>
            </w:pPr>
            <w:r>
              <w:rPr>
                <w:spacing w:val="0"/>
                <w:sz w:val="24"/>
                <w:szCs w:val="24"/>
              </w:rPr>
              <w:t>姓名：</w:t>
            </w: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071B52" w:rsidRDefault="00071B52" w:rsidP="0023465D">
            <w:pPr>
              <w:rPr>
                <w:rFonts w:hint="eastAsia"/>
                <w:spacing w:val="0"/>
                <w:sz w:val="24"/>
                <w:szCs w:val="24"/>
              </w:rPr>
            </w:pPr>
            <w:r>
              <w:rPr>
                <w:spacing w:val="0"/>
                <w:sz w:val="24"/>
                <w:szCs w:val="24"/>
              </w:rPr>
              <w:t>姓名：</w:t>
            </w:r>
          </w:p>
        </w:tc>
        <w:tc>
          <w:tcPr>
            <w:tcW w:w="2537" w:type="dxa"/>
            <w:gridSpan w:val="3"/>
            <w:tcBorders>
              <w:top w:val="single" w:sz="4" w:space="0" w:color="auto"/>
              <w:left w:val="single" w:sz="4" w:space="0" w:color="auto"/>
              <w:bottom w:val="single" w:sz="4" w:space="0" w:color="auto"/>
              <w:right w:val="single" w:sz="4" w:space="0" w:color="auto"/>
            </w:tcBorders>
            <w:vAlign w:val="center"/>
          </w:tcPr>
          <w:p w:rsidR="00071B52" w:rsidRDefault="00071B52" w:rsidP="0023465D">
            <w:pPr>
              <w:rPr>
                <w:rFonts w:hint="eastAsia"/>
                <w:spacing w:val="0"/>
                <w:sz w:val="24"/>
                <w:szCs w:val="24"/>
              </w:rPr>
            </w:pPr>
            <w:r>
              <w:rPr>
                <w:spacing w:val="0"/>
                <w:sz w:val="24"/>
                <w:szCs w:val="24"/>
              </w:rPr>
              <w:t>姓</w:t>
            </w:r>
            <w:r>
              <w:rPr>
                <w:spacing w:val="0"/>
                <w:sz w:val="24"/>
                <w:szCs w:val="24"/>
              </w:rPr>
              <w:t xml:space="preserve"> </w:t>
            </w:r>
            <w:r>
              <w:rPr>
                <w:spacing w:val="0"/>
                <w:sz w:val="24"/>
                <w:szCs w:val="24"/>
              </w:rPr>
              <w:t>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71B52" w:rsidRDefault="00071B52" w:rsidP="0023465D">
            <w:pPr>
              <w:rPr>
                <w:rFonts w:hint="eastAsia"/>
                <w:spacing w:val="0"/>
                <w:sz w:val="24"/>
                <w:szCs w:val="24"/>
              </w:rPr>
            </w:pPr>
            <w:r>
              <w:rPr>
                <w:spacing w:val="0"/>
                <w:sz w:val="24"/>
                <w:szCs w:val="24"/>
              </w:rPr>
              <w:t>姓名：</w:t>
            </w:r>
          </w:p>
        </w:tc>
      </w:tr>
      <w:tr w:rsidR="00071B52" w:rsidTr="0023465D">
        <w:trPr>
          <w:trHeight w:val="454"/>
        </w:trPr>
        <w:tc>
          <w:tcPr>
            <w:tcW w:w="9659" w:type="dxa"/>
            <w:gridSpan w:val="10"/>
            <w:tcBorders>
              <w:top w:val="single" w:sz="4" w:space="0" w:color="auto"/>
              <w:left w:val="single" w:sz="4" w:space="0" w:color="auto"/>
              <w:bottom w:val="single" w:sz="4" w:space="0" w:color="auto"/>
              <w:right w:val="single" w:sz="4" w:space="0" w:color="auto"/>
            </w:tcBorders>
            <w:vAlign w:val="center"/>
          </w:tcPr>
          <w:p w:rsidR="00071B52" w:rsidRDefault="00071B52" w:rsidP="0023465D">
            <w:pPr>
              <w:jc w:val="center"/>
              <w:rPr>
                <w:rFonts w:ascii="Times New Roman"/>
                <w:spacing w:val="0"/>
                <w:sz w:val="18"/>
                <w:szCs w:val="18"/>
              </w:rPr>
            </w:pPr>
            <w:r>
              <w:rPr>
                <w:rFonts w:ascii="Times New Roman" w:hint="eastAsia"/>
                <w:spacing w:val="0"/>
                <w:sz w:val="18"/>
                <w:szCs w:val="18"/>
              </w:rPr>
              <w:lastRenderedPageBreak/>
              <w:t>球员信息</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widowControl/>
              <w:jc w:val="left"/>
              <w:rPr>
                <w:rFonts w:ascii="Times New Roman" w:hint="eastAsia"/>
                <w:spacing w:val="0"/>
                <w:sz w:val="18"/>
                <w:szCs w:val="18"/>
              </w:rPr>
            </w:pPr>
          </w:p>
          <w:p w:rsidR="00071B52" w:rsidRDefault="00071B52" w:rsidP="0023465D">
            <w:pPr>
              <w:widowControl/>
              <w:jc w:val="left"/>
              <w:rPr>
                <w:rFonts w:ascii="Times New Roman" w:hint="eastAsia"/>
                <w:spacing w:val="0"/>
                <w:sz w:val="18"/>
                <w:szCs w:val="18"/>
              </w:rPr>
            </w:pPr>
          </w:p>
          <w:p w:rsidR="00071B52" w:rsidRDefault="00071B52" w:rsidP="0023465D">
            <w:pPr>
              <w:widowControl/>
              <w:jc w:val="left"/>
              <w:rPr>
                <w:rFonts w:ascii="Times New Roman" w:hint="eastAsia"/>
                <w:spacing w:val="0"/>
                <w:sz w:val="18"/>
                <w:szCs w:val="18"/>
              </w:rPr>
            </w:pPr>
          </w:p>
          <w:p w:rsidR="00071B52" w:rsidRDefault="00071B52" w:rsidP="0023465D">
            <w:pPr>
              <w:widowControl/>
              <w:jc w:val="left"/>
              <w:rPr>
                <w:rFonts w:ascii="Times New Roman" w:hint="eastAsia"/>
                <w:spacing w:val="0"/>
                <w:sz w:val="18"/>
                <w:szCs w:val="18"/>
              </w:rPr>
            </w:pPr>
          </w:p>
          <w:p w:rsidR="00071B52" w:rsidRDefault="00071B52" w:rsidP="0023465D">
            <w:pPr>
              <w:widowControl/>
              <w:jc w:val="left"/>
              <w:rPr>
                <w:rFonts w:ascii="Times New Roman" w:hint="eastAsia"/>
                <w:spacing w:val="0"/>
                <w:sz w:val="18"/>
                <w:szCs w:val="18"/>
              </w:rPr>
            </w:pPr>
          </w:p>
          <w:p w:rsidR="00071B52" w:rsidRDefault="00071B52" w:rsidP="0023465D">
            <w:pPr>
              <w:widowControl/>
              <w:jc w:val="left"/>
              <w:rPr>
                <w:rFonts w:ascii="Times New Roman" w:hint="eastAsia"/>
                <w:spacing w:val="0"/>
                <w:sz w:val="18"/>
                <w:szCs w:val="18"/>
              </w:rPr>
            </w:pPr>
          </w:p>
          <w:p w:rsidR="00071B52" w:rsidRDefault="00071B52" w:rsidP="0023465D">
            <w:pPr>
              <w:widowControl/>
              <w:jc w:val="left"/>
              <w:rPr>
                <w:rFonts w:ascii="Times New Roman" w:hint="eastAsia"/>
                <w:spacing w:val="0"/>
                <w:sz w:val="18"/>
                <w:szCs w:val="18"/>
              </w:rPr>
            </w:pPr>
          </w:p>
          <w:p w:rsidR="00071B52" w:rsidRDefault="00071B52" w:rsidP="0023465D">
            <w:pPr>
              <w:widowControl/>
              <w:jc w:val="left"/>
              <w:rPr>
                <w:rFonts w:ascii="Times New Roman" w:hint="eastAsia"/>
                <w:spacing w:val="0"/>
                <w:sz w:val="18"/>
                <w:szCs w:val="18"/>
              </w:rPr>
            </w:pPr>
          </w:p>
          <w:p w:rsidR="00071B52" w:rsidRDefault="00071B52" w:rsidP="0023465D">
            <w:pPr>
              <w:widowControl/>
              <w:jc w:val="left"/>
              <w:rPr>
                <w:rFonts w:ascii="Times New Roman" w:hint="eastAsia"/>
                <w:spacing w:val="0"/>
                <w:sz w:val="18"/>
                <w:szCs w:val="18"/>
              </w:rPr>
            </w:pPr>
          </w:p>
        </w:tc>
        <w:tc>
          <w:tcPr>
            <w:tcW w:w="1949" w:type="dxa"/>
            <w:gridSpan w:val="2"/>
            <w:tcBorders>
              <w:top w:val="single" w:sz="4" w:space="0" w:color="auto"/>
              <w:left w:val="single" w:sz="4" w:space="0" w:color="auto"/>
              <w:bottom w:val="single" w:sz="4" w:space="0" w:color="auto"/>
              <w:right w:val="single" w:sz="4" w:space="0" w:color="auto"/>
            </w:tcBorders>
            <w:vAlign w:val="center"/>
          </w:tcPr>
          <w:p w:rsidR="00071B52" w:rsidRDefault="00071B52" w:rsidP="0023465D">
            <w:pPr>
              <w:rPr>
                <w:rFonts w:ascii="Times New Roman"/>
                <w:spacing w:val="0"/>
                <w:sz w:val="18"/>
                <w:szCs w:val="18"/>
              </w:rPr>
            </w:pPr>
          </w:p>
        </w:tc>
        <w:tc>
          <w:tcPr>
            <w:tcW w:w="1947" w:type="dxa"/>
            <w:gridSpan w:val="3"/>
            <w:tcBorders>
              <w:top w:val="single" w:sz="4" w:space="0" w:color="auto"/>
              <w:left w:val="single" w:sz="4" w:space="0" w:color="auto"/>
              <w:bottom w:val="single" w:sz="4" w:space="0" w:color="auto"/>
              <w:right w:val="single" w:sz="4" w:space="0" w:color="auto"/>
            </w:tcBorders>
            <w:vAlign w:val="center"/>
          </w:tcPr>
          <w:p w:rsidR="00071B52" w:rsidRDefault="00071B52" w:rsidP="0023465D">
            <w:pPr>
              <w:rPr>
                <w:rFonts w:ascii="Times New Roman"/>
                <w:spacing w:val="0"/>
                <w:sz w:val="18"/>
                <w:szCs w:val="18"/>
              </w:rPr>
            </w:pPr>
          </w:p>
        </w:tc>
        <w:tc>
          <w:tcPr>
            <w:tcW w:w="1947" w:type="dxa"/>
            <w:gridSpan w:val="3"/>
            <w:tcBorders>
              <w:top w:val="single" w:sz="4" w:space="0" w:color="auto"/>
              <w:left w:val="single" w:sz="4" w:space="0" w:color="auto"/>
              <w:bottom w:val="single" w:sz="4" w:space="0" w:color="auto"/>
              <w:right w:val="single" w:sz="4" w:space="0" w:color="auto"/>
            </w:tcBorders>
            <w:vAlign w:val="center"/>
          </w:tcPr>
          <w:p w:rsidR="00071B52" w:rsidRDefault="00071B52" w:rsidP="0023465D">
            <w:pPr>
              <w:rPr>
                <w:rFonts w:ascii="Times New Roman"/>
                <w:spacing w:val="0"/>
                <w:sz w:val="18"/>
                <w:szCs w:val="18"/>
              </w:rPr>
            </w:pPr>
          </w:p>
        </w:tc>
        <w:tc>
          <w:tcPr>
            <w:tcW w:w="1875" w:type="dxa"/>
            <w:tcBorders>
              <w:top w:val="single" w:sz="4" w:space="0" w:color="auto"/>
              <w:left w:val="single" w:sz="4" w:space="0" w:color="auto"/>
              <w:bottom w:val="single" w:sz="4" w:space="0" w:color="auto"/>
              <w:right w:val="single" w:sz="4" w:space="0" w:color="auto"/>
            </w:tcBorders>
            <w:vAlign w:val="center"/>
          </w:tcPr>
          <w:p w:rsidR="00071B52" w:rsidRDefault="00071B52" w:rsidP="0023465D">
            <w:pPr>
              <w:rPr>
                <w:rFonts w:ascii="Times New Roman"/>
                <w:spacing w:val="0"/>
                <w:sz w:val="18"/>
                <w:szCs w:val="18"/>
              </w:rPr>
            </w:pP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tcBorders>
              <w:top w:val="single" w:sz="4" w:space="0" w:color="auto"/>
            </w:tcBorders>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9" w:type="dxa"/>
            <w:gridSpan w:val="2"/>
            <w:tcBorders>
              <w:top w:val="single" w:sz="4" w:space="0" w:color="auto"/>
            </w:tcBorders>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tcBorders>
              <w:top w:val="single" w:sz="4" w:space="0" w:color="auto"/>
            </w:tcBorders>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tcBorders>
              <w:top w:val="single" w:sz="4" w:space="0" w:color="auto"/>
            </w:tcBorders>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875" w:type="dxa"/>
            <w:tcBorders>
              <w:top w:val="single" w:sz="4" w:space="0" w:color="auto"/>
            </w:tcBorders>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9" w:type="dxa"/>
            <w:gridSpan w:val="2"/>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875" w:type="dxa"/>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cm/</w:t>
            </w:r>
            <w:r>
              <w:rPr>
                <w:rFonts w:ascii="Times New Roman"/>
                <w:spacing w:val="0"/>
                <w:sz w:val="18"/>
                <w:szCs w:val="18"/>
              </w:rPr>
              <w:t>体重：</w:t>
            </w:r>
            <w:r>
              <w:rPr>
                <w:rFonts w:ascii="Times New Roman"/>
                <w:spacing w:val="0"/>
                <w:sz w:val="18"/>
                <w:szCs w:val="18"/>
              </w:rPr>
              <w:t xml:space="preserve"> kg</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9" w:type="dxa"/>
            <w:gridSpan w:val="2"/>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875" w:type="dxa"/>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tc>
        <w:tc>
          <w:tcPr>
            <w:tcW w:w="1949" w:type="dxa"/>
            <w:gridSpan w:val="2"/>
            <w:vAlign w:val="center"/>
          </w:tcPr>
          <w:p w:rsidR="00071B52" w:rsidRDefault="00071B52" w:rsidP="0023465D">
            <w:pPr>
              <w:rPr>
                <w:rFonts w:ascii="Times New Roman"/>
                <w:spacing w:val="0"/>
                <w:sz w:val="18"/>
                <w:szCs w:val="18"/>
              </w:rPr>
            </w:pPr>
          </w:p>
        </w:tc>
        <w:tc>
          <w:tcPr>
            <w:tcW w:w="1947" w:type="dxa"/>
            <w:gridSpan w:val="3"/>
            <w:vAlign w:val="center"/>
          </w:tcPr>
          <w:p w:rsidR="00071B52" w:rsidRDefault="00071B52" w:rsidP="0023465D">
            <w:pPr>
              <w:rPr>
                <w:rFonts w:ascii="Times New Roman"/>
                <w:spacing w:val="0"/>
                <w:sz w:val="18"/>
                <w:szCs w:val="18"/>
              </w:rPr>
            </w:pPr>
          </w:p>
        </w:tc>
        <w:tc>
          <w:tcPr>
            <w:tcW w:w="1947" w:type="dxa"/>
            <w:gridSpan w:val="3"/>
            <w:vAlign w:val="center"/>
          </w:tcPr>
          <w:p w:rsidR="00071B52" w:rsidRDefault="00071B52" w:rsidP="0023465D">
            <w:pPr>
              <w:rPr>
                <w:rFonts w:ascii="Times New Roman"/>
                <w:spacing w:val="0"/>
                <w:sz w:val="18"/>
                <w:szCs w:val="18"/>
              </w:rPr>
            </w:pPr>
          </w:p>
        </w:tc>
        <w:tc>
          <w:tcPr>
            <w:tcW w:w="1875" w:type="dxa"/>
            <w:vAlign w:val="center"/>
          </w:tcPr>
          <w:p w:rsidR="00071B52" w:rsidRDefault="00071B52" w:rsidP="0023465D">
            <w:pPr>
              <w:rPr>
                <w:rFonts w:ascii="Times New Roman"/>
                <w:spacing w:val="0"/>
                <w:sz w:val="18"/>
                <w:szCs w:val="18"/>
              </w:rPr>
            </w:pP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9" w:type="dxa"/>
            <w:gridSpan w:val="2"/>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875" w:type="dxa"/>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cm/</w:t>
            </w:r>
            <w:r>
              <w:rPr>
                <w:rFonts w:ascii="Times New Roman"/>
                <w:spacing w:val="0"/>
                <w:sz w:val="18"/>
                <w:szCs w:val="18"/>
              </w:rPr>
              <w:t>体重：</w:t>
            </w:r>
            <w:r>
              <w:rPr>
                <w:rFonts w:ascii="Times New Roman"/>
                <w:spacing w:val="0"/>
                <w:sz w:val="18"/>
                <w:szCs w:val="18"/>
              </w:rPr>
              <w:t xml:space="preserve"> kg</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9" w:type="dxa"/>
            <w:gridSpan w:val="2"/>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875" w:type="dxa"/>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tc>
        <w:tc>
          <w:tcPr>
            <w:tcW w:w="1949" w:type="dxa"/>
            <w:gridSpan w:val="2"/>
            <w:vAlign w:val="center"/>
          </w:tcPr>
          <w:p w:rsidR="00071B52" w:rsidRDefault="00071B52" w:rsidP="0023465D">
            <w:pPr>
              <w:rPr>
                <w:rFonts w:ascii="Times New Roman"/>
                <w:spacing w:val="0"/>
                <w:sz w:val="18"/>
                <w:szCs w:val="18"/>
              </w:rPr>
            </w:pPr>
          </w:p>
        </w:tc>
        <w:tc>
          <w:tcPr>
            <w:tcW w:w="1947" w:type="dxa"/>
            <w:gridSpan w:val="3"/>
            <w:vAlign w:val="center"/>
          </w:tcPr>
          <w:p w:rsidR="00071B52" w:rsidRDefault="00071B52" w:rsidP="0023465D">
            <w:pPr>
              <w:rPr>
                <w:rFonts w:ascii="Times New Roman"/>
                <w:spacing w:val="0"/>
                <w:sz w:val="18"/>
                <w:szCs w:val="18"/>
              </w:rPr>
            </w:pPr>
          </w:p>
        </w:tc>
        <w:tc>
          <w:tcPr>
            <w:tcW w:w="1947" w:type="dxa"/>
            <w:gridSpan w:val="3"/>
            <w:vAlign w:val="center"/>
          </w:tcPr>
          <w:p w:rsidR="00071B52" w:rsidRDefault="00071B52" w:rsidP="0023465D">
            <w:pPr>
              <w:rPr>
                <w:rFonts w:ascii="Times New Roman"/>
                <w:spacing w:val="0"/>
                <w:sz w:val="18"/>
                <w:szCs w:val="18"/>
              </w:rPr>
            </w:pPr>
          </w:p>
        </w:tc>
        <w:tc>
          <w:tcPr>
            <w:tcW w:w="1875" w:type="dxa"/>
            <w:vAlign w:val="center"/>
          </w:tcPr>
          <w:p w:rsidR="00071B52" w:rsidRDefault="00071B52" w:rsidP="0023465D">
            <w:pPr>
              <w:rPr>
                <w:rFonts w:ascii="Times New Roman"/>
                <w:spacing w:val="0"/>
                <w:sz w:val="18"/>
                <w:szCs w:val="18"/>
              </w:rPr>
            </w:pP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9" w:type="dxa"/>
            <w:gridSpan w:val="2"/>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875" w:type="dxa"/>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cm/</w:t>
            </w:r>
            <w:r>
              <w:rPr>
                <w:rFonts w:ascii="Times New Roman"/>
                <w:spacing w:val="0"/>
                <w:sz w:val="18"/>
                <w:szCs w:val="18"/>
              </w:rPr>
              <w:t>体重：</w:t>
            </w:r>
            <w:r>
              <w:rPr>
                <w:rFonts w:ascii="Times New Roman"/>
                <w:spacing w:val="0"/>
                <w:sz w:val="18"/>
                <w:szCs w:val="18"/>
              </w:rPr>
              <w:t xml:space="preserve"> kg</w:t>
            </w:r>
          </w:p>
        </w:tc>
      </w:tr>
      <w:tr w:rsidR="00071B52" w:rsidTr="0023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41" w:type="dxa"/>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9" w:type="dxa"/>
            <w:gridSpan w:val="2"/>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875" w:type="dxa"/>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r>
      <w:tr w:rsidR="00071B52" w:rsidTr="0023465D">
        <w:trPr>
          <w:trHeight w:val="454"/>
        </w:trPr>
        <w:tc>
          <w:tcPr>
            <w:tcW w:w="1941" w:type="dxa"/>
            <w:vAlign w:val="center"/>
          </w:tcPr>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p w:rsidR="00071B52" w:rsidRDefault="00071B52" w:rsidP="0023465D">
            <w:pPr>
              <w:rPr>
                <w:rFonts w:ascii="Times New Roman" w:hint="eastAsia"/>
                <w:spacing w:val="0"/>
                <w:sz w:val="18"/>
                <w:szCs w:val="18"/>
              </w:rPr>
            </w:pPr>
          </w:p>
        </w:tc>
        <w:tc>
          <w:tcPr>
            <w:tcW w:w="1949" w:type="dxa"/>
            <w:gridSpan w:val="2"/>
            <w:vAlign w:val="center"/>
          </w:tcPr>
          <w:p w:rsidR="00071B52" w:rsidRDefault="00071B52" w:rsidP="0023465D">
            <w:pPr>
              <w:rPr>
                <w:rFonts w:ascii="Times New Roman"/>
                <w:spacing w:val="0"/>
                <w:sz w:val="18"/>
                <w:szCs w:val="18"/>
              </w:rPr>
            </w:pPr>
          </w:p>
        </w:tc>
        <w:tc>
          <w:tcPr>
            <w:tcW w:w="1947" w:type="dxa"/>
            <w:gridSpan w:val="3"/>
            <w:vAlign w:val="center"/>
          </w:tcPr>
          <w:p w:rsidR="00071B52" w:rsidRDefault="00071B52" w:rsidP="0023465D">
            <w:pPr>
              <w:rPr>
                <w:rFonts w:ascii="Times New Roman"/>
                <w:spacing w:val="0"/>
                <w:sz w:val="18"/>
                <w:szCs w:val="18"/>
              </w:rPr>
            </w:pPr>
          </w:p>
        </w:tc>
        <w:tc>
          <w:tcPr>
            <w:tcW w:w="1947" w:type="dxa"/>
            <w:gridSpan w:val="3"/>
            <w:vAlign w:val="center"/>
          </w:tcPr>
          <w:p w:rsidR="00071B52" w:rsidRDefault="00071B52" w:rsidP="0023465D">
            <w:pPr>
              <w:rPr>
                <w:rFonts w:ascii="Times New Roman"/>
                <w:spacing w:val="0"/>
                <w:sz w:val="18"/>
                <w:szCs w:val="18"/>
              </w:rPr>
            </w:pPr>
          </w:p>
        </w:tc>
        <w:tc>
          <w:tcPr>
            <w:tcW w:w="1875" w:type="dxa"/>
            <w:vAlign w:val="center"/>
          </w:tcPr>
          <w:p w:rsidR="00071B52" w:rsidRDefault="00071B52" w:rsidP="0023465D">
            <w:pPr>
              <w:rPr>
                <w:rFonts w:ascii="Times New Roman"/>
                <w:spacing w:val="0"/>
                <w:sz w:val="18"/>
                <w:szCs w:val="18"/>
              </w:rPr>
            </w:pPr>
          </w:p>
        </w:tc>
      </w:tr>
      <w:tr w:rsidR="00071B52" w:rsidTr="0023465D">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姓</w:t>
            </w:r>
            <w:r>
              <w:rPr>
                <w:rFonts w:ascii="Times New Roman"/>
                <w:spacing w:val="0"/>
                <w:sz w:val="18"/>
                <w:szCs w:val="18"/>
              </w:rPr>
              <w:t xml:space="preserve">    </w:t>
            </w:r>
            <w:r>
              <w:rPr>
                <w:rFonts w:ascii="Times New Roman"/>
                <w:spacing w:val="0"/>
                <w:sz w:val="18"/>
                <w:szCs w:val="18"/>
              </w:rPr>
              <w:t>名：</w:t>
            </w:r>
          </w:p>
        </w:tc>
      </w:tr>
      <w:tr w:rsidR="00071B52" w:rsidTr="0023465D">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比赛号码：</w:t>
            </w:r>
          </w:p>
        </w:tc>
      </w:tr>
      <w:tr w:rsidR="00071B52" w:rsidTr="0023465D">
        <w:trPr>
          <w:trHeight w:val="454"/>
        </w:trPr>
        <w:tc>
          <w:tcPr>
            <w:tcW w:w="1941" w:type="dxa"/>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9" w:type="dxa"/>
            <w:gridSpan w:val="2"/>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947" w:type="dxa"/>
            <w:gridSpan w:val="3"/>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c>
          <w:tcPr>
            <w:tcW w:w="1875" w:type="dxa"/>
            <w:vAlign w:val="center"/>
          </w:tcPr>
          <w:p w:rsidR="00071B52" w:rsidRDefault="00071B52" w:rsidP="0023465D">
            <w:pPr>
              <w:rPr>
                <w:rFonts w:ascii="Times New Roman" w:hint="eastAsia"/>
                <w:spacing w:val="0"/>
                <w:sz w:val="18"/>
                <w:szCs w:val="18"/>
              </w:rPr>
            </w:pPr>
            <w:r>
              <w:rPr>
                <w:rFonts w:ascii="Times New Roman"/>
                <w:spacing w:val="0"/>
                <w:sz w:val="18"/>
                <w:szCs w:val="18"/>
              </w:rPr>
              <w:t>场上位置：</w:t>
            </w:r>
          </w:p>
        </w:tc>
      </w:tr>
      <w:tr w:rsidR="00071B52" w:rsidTr="0023465D">
        <w:trPr>
          <w:trHeight w:val="454"/>
        </w:trPr>
        <w:tc>
          <w:tcPr>
            <w:tcW w:w="1941" w:type="dxa"/>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9" w:type="dxa"/>
            <w:gridSpan w:val="2"/>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 xml:space="preserve"> cm/</w:t>
            </w:r>
            <w:r>
              <w:rPr>
                <w:rFonts w:ascii="Times New Roman"/>
                <w:spacing w:val="0"/>
                <w:sz w:val="18"/>
                <w:szCs w:val="18"/>
              </w:rPr>
              <w:t>体重：</w:t>
            </w:r>
            <w:r>
              <w:rPr>
                <w:rFonts w:ascii="Times New Roman"/>
                <w:spacing w:val="0"/>
                <w:sz w:val="18"/>
                <w:szCs w:val="18"/>
              </w:rPr>
              <w:t xml:space="preserve"> kg</w:t>
            </w:r>
          </w:p>
        </w:tc>
        <w:tc>
          <w:tcPr>
            <w:tcW w:w="1875" w:type="dxa"/>
            <w:vAlign w:val="center"/>
          </w:tcPr>
          <w:p w:rsidR="00071B52" w:rsidRDefault="00071B52" w:rsidP="0023465D">
            <w:pPr>
              <w:rPr>
                <w:rFonts w:ascii="Times New Roman"/>
                <w:spacing w:val="0"/>
                <w:sz w:val="18"/>
                <w:szCs w:val="18"/>
              </w:rPr>
            </w:pPr>
            <w:r>
              <w:rPr>
                <w:rFonts w:ascii="Times New Roman"/>
                <w:spacing w:val="0"/>
                <w:sz w:val="18"/>
                <w:szCs w:val="18"/>
              </w:rPr>
              <w:t>身高：</w:t>
            </w:r>
            <w:r>
              <w:rPr>
                <w:rFonts w:ascii="Times New Roman"/>
                <w:spacing w:val="0"/>
                <w:sz w:val="18"/>
                <w:szCs w:val="18"/>
              </w:rPr>
              <w:t>cm/</w:t>
            </w:r>
            <w:r>
              <w:rPr>
                <w:rFonts w:ascii="Times New Roman"/>
                <w:spacing w:val="0"/>
                <w:sz w:val="18"/>
                <w:szCs w:val="18"/>
              </w:rPr>
              <w:t>体重：</w:t>
            </w:r>
            <w:r>
              <w:rPr>
                <w:rFonts w:ascii="Times New Roman"/>
                <w:spacing w:val="0"/>
                <w:sz w:val="18"/>
                <w:szCs w:val="18"/>
              </w:rPr>
              <w:t xml:space="preserve"> kg</w:t>
            </w:r>
          </w:p>
        </w:tc>
      </w:tr>
      <w:tr w:rsidR="00071B52" w:rsidTr="0023465D">
        <w:trPr>
          <w:trHeight w:val="454"/>
        </w:trPr>
        <w:tc>
          <w:tcPr>
            <w:tcW w:w="1941" w:type="dxa"/>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9" w:type="dxa"/>
            <w:gridSpan w:val="2"/>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947" w:type="dxa"/>
            <w:gridSpan w:val="3"/>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c>
          <w:tcPr>
            <w:tcW w:w="1875" w:type="dxa"/>
            <w:vAlign w:val="center"/>
          </w:tcPr>
          <w:p w:rsidR="00071B52" w:rsidRDefault="00071B52" w:rsidP="0023465D">
            <w:pPr>
              <w:rPr>
                <w:rFonts w:ascii="Times New Roman"/>
                <w:spacing w:val="0"/>
                <w:sz w:val="18"/>
                <w:szCs w:val="18"/>
              </w:rPr>
            </w:pPr>
            <w:r>
              <w:rPr>
                <w:rFonts w:ascii="Times New Roman"/>
                <w:spacing w:val="0"/>
                <w:sz w:val="18"/>
                <w:szCs w:val="18"/>
              </w:rPr>
              <w:t>出生年月日：</w:t>
            </w:r>
          </w:p>
        </w:tc>
      </w:tr>
    </w:tbl>
    <w:p w:rsidR="00071B52" w:rsidRDefault="00071B52" w:rsidP="00071B52">
      <w:pPr>
        <w:rPr>
          <w:rFonts w:ascii="方正小标宋简体" w:eastAsia="方正小标宋简体" w:hAnsi="方正小标宋简体" w:cs="方正小标宋简体"/>
          <w:spacing w:val="0"/>
          <w:sz w:val="44"/>
          <w:szCs w:val="44"/>
        </w:rPr>
        <w:sectPr w:rsidR="00071B52">
          <w:pgSz w:w="11906" w:h="16838"/>
          <w:pgMar w:top="1701" w:right="1134" w:bottom="1701" w:left="1134" w:header="851" w:footer="1418" w:gutter="0"/>
          <w:cols w:space="720"/>
          <w:docGrid w:linePitch="312"/>
        </w:sectPr>
      </w:pPr>
    </w:p>
    <w:p w:rsidR="007F6F58" w:rsidRDefault="007F6F58"/>
    <w:sectPr w:rsidR="007F6F58" w:rsidSect="007F6F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1B52"/>
    <w:rsid w:val="00071B52"/>
    <w:rsid w:val="007F6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B52"/>
    <w:pPr>
      <w:widowControl w:val="0"/>
      <w:jc w:val="both"/>
    </w:pPr>
    <w:rPr>
      <w:rFonts w:ascii="仿宋_GB2312" w:eastAsia="宋体"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qFormat/>
    <w:rsid w:val="00071B52"/>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xxsty@163.com&#65288;&#20197;&#23398;&#26657;&#20026;&#21333;&#20301;&#32479;&#19968;&#25171;&#21253;&#21457;&#36865;&#65292;&#37038;&#20214;&#39035;&#27880;&#26126;&#23398;&#26657;&#20840;&#31216;&#21450;&#27604;&#36187;&#21517;&#31216;&#65289;&#65292;&#36926;&#26399;&#19981;&#20104;&#21463;&#29702;&#12290;" TargetMode="External"/><Relationship Id="rId4" Type="http://schemas.openxmlformats.org/officeDocument/2006/relationships/hyperlink" Target="mailto:sxxsty@163.com%EF%BC%8C%E4%B8%8D%E5%90%88%E8%A7%84%E8%80%85%E8%A7%86%E4%B8%BA%E6%94%BE%E5%BC%83%E6%8A%A5%E5%90%8D%E8%B5%84%E6%A0%BC%E3%80%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872</Words>
  <Characters>4977</Characters>
  <Application>Microsoft Office Word</Application>
  <DocSecurity>0</DocSecurity>
  <Lines>41</Lines>
  <Paragraphs>11</Paragraphs>
  <ScaleCrop>false</ScaleCrop>
  <Company>China</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2023-09-22T11:41:00Z</dcterms:created>
  <dcterms:modified xsi:type="dcterms:W3CDTF">2023-09-22T11:41:00Z</dcterms:modified>
</cp:coreProperties>
</file>